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269"/>
        <w:tblW w:w="9900" w:type="dxa"/>
        <w:tblLook w:val="04A0" w:firstRow="1" w:lastRow="0" w:firstColumn="1" w:lastColumn="0" w:noHBand="0" w:noVBand="1"/>
      </w:tblPr>
      <w:tblGrid>
        <w:gridCol w:w="4860"/>
        <w:gridCol w:w="5040"/>
      </w:tblGrid>
      <w:tr w:rsidR="00610AD2" w:rsidRPr="00101DCC" w14:paraId="4C0249BB" w14:textId="77777777" w:rsidTr="00DD4585">
        <w:trPr>
          <w:trHeight w:val="1118"/>
        </w:trPr>
        <w:tc>
          <w:tcPr>
            <w:tcW w:w="4860" w:type="dxa"/>
          </w:tcPr>
          <w:p w14:paraId="079E369E" w14:textId="77777777" w:rsidR="00610AD2" w:rsidRPr="00101DCC" w:rsidRDefault="00610AD2" w:rsidP="00DD4585">
            <w:pPr>
              <w:jc w:val="center"/>
              <w:outlineLvl w:val="0"/>
              <w:rPr>
                <w:b/>
                <w:szCs w:val="26"/>
                <w:lang w:val="nl-NL"/>
              </w:rPr>
            </w:pPr>
            <w:r w:rsidRPr="00101DCC">
              <w:rPr>
                <w:b/>
                <w:szCs w:val="26"/>
                <w:lang w:val="nl-NL"/>
              </w:rPr>
              <w:t>TRƯỜNG THCS THƯỢNG THANH</w:t>
            </w:r>
          </w:p>
          <w:p w14:paraId="5BA1F2E2" w14:textId="18FBF3F0" w:rsidR="00610AD2" w:rsidRPr="00101DCC" w:rsidRDefault="00610AD2" w:rsidP="00DD4585">
            <w:pPr>
              <w:jc w:val="center"/>
              <w:outlineLvl w:val="0"/>
              <w:rPr>
                <w:b/>
                <w:lang w:val="nl-NL"/>
              </w:rPr>
            </w:pPr>
            <w:r w:rsidRPr="00101DCC">
              <w:rPr>
                <w:b/>
                <w:lang w:val="nl-NL"/>
              </w:rPr>
              <w:t>Năm học 202</w:t>
            </w:r>
            <w:r>
              <w:rPr>
                <w:b/>
                <w:lang w:val="nl-NL"/>
              </w:rPr>
              <w:t>3</w:t>
            </w:r>
            <w:r w:rsidRPr="00101DCC">
              <w:rPr>
                <w:b/>
                <w:lang w:val="nl-NL"/>
              </w:rPr>
              <w:t xml:space="preserve"> – 202</w:t>
            </w:r>
            <w:r>
              <w:rPr>
                <w:b/>
                <w:lang w:val="nl-NL"/>
              </w:rPr>
              <w:t>4</w:t>
            </w:r>
          </w:p>
          <w:p w14:paraId="6EEFBDBD" w14:textId="77777777" w:rsidR="00610AD2" w:rsidRPr="00101DCC" w:rsidRDefault="00610AD2" w:rsidP="00DD4585">
            <w:pPr>
              <w:tabs>
                <w:tab w:val="center" w:pos="2373"/>
                <w:tab w:val="left" w:pos="3990"/>
              </w:tabs>
              <w:jc w:val="center"/>
              <w:rPr>
                <w:b/>
                <w:szCs w:val="26"/>
              </w:rPr>
            </w:pPr>
            <w:r w:rsidRPr="00101DCC">
              <w:rPr>
                <w:b/>
                <w:szCs w:val="26"/>
              </w:rPr>
              <w:t>ĐỀ CHÍNH THỨC – SỐ 1</w:t>
            </w:r>
          </w:p>
          <w:p w14:paraId="7E4EDC3D" w14:textId="77777777" w:rsidR="00610AD2" w:rsidRPr="00101DCC" w:rsidRDefault="00610AD2" w:rsidP="00DD4585">
            <w:pPr>
              <w:jc w:val="center"/>
              <w:outlineLvl w:val="0"/>
              <w:rPr>
                <w:b/>
                <w:u w:val="single"/>
                <w:lang w:val="nl-NL"/>
              </w:rPr>
            </w:pPr>
          </w:p>
        </w:tc>
        <w:tc>
          <w:tcPr>
            <w:tcW w:w="5040" w:type="dxa"/>
            <w:tcBorders>
              <w:left w:val="nil"/>
            </w:tcBorders>
          </w:tcPr>
          <w:p w14:paraId="3264159C" w14:textId="77777777" w:rsidR="00610AD2" w:rsidRPr="00101DCC" w:rsidRDefault="00610AD2" w:rsidP="00DD4585">
            <w:pPr>
              <w:jc w:val="center"/>
              <w:outlineLvl w:val="0"/>
              <w:rPr>
                <w:b/>
                <w:szCs w:val="30"/>
                <w:lang w:val="nl-NL"/>
              </w:rPr>
            </w:pPr>
            <w:r w:rsidRPr="00101DCC">
              <w:rPr>
                <w:b/>
                <w:szCs w:val="30"/>
                <w:lang w:val="nl-NL"/>
              </w:rPr>
              <w:t>ĐỀ KIỂM TRA GIỮA KỲ II</w:t>
            </w:r>
          </w:p>
          <w:p w14:paraId="449DC87B" w14:textId="77777777" w:rsidR="00610AD2" w:rsidRPr="00101DCC" w:rsidRDefault="00610AD2" w:rsidP="00DD4585">
            <w:pPr>
              <w:jc w:val="center"/>
              <w:outlineLvl w:val="0"/>
              <w:rPr>
                <w:b/>
                <w:lang w:val="nl-NL"/>
              </w:rPr>
            </w:pPr>
            <w:r w:rsidRPr="00101DCC">
              <w:rPr>
                <w:b/>
                <w:lang w:val="nl-NL"/>
              </w:rPr>
              <w:t>Môn: Ngữ văn 9</w:t>
            </w:r>
          </w:p>
          <w:p w14:paraId="7420E31C" w14:textId="77777777" w:rsidR="00610AD2" w:rsidRPr="00101DCC" w:rsidRDefault="00610AD2" w:rsidP="00DD4585">
            <w:pPr>
              <w:jc w:val="center"/>
              <w:outlineLvl w:val="0"/>
              <w:rPr>
                <w:i/>
                <w:lang w:val="nl-NL"/>
              </w:rPr>
            </w:pPr>
            <w:r w:rsidRPr="00101DCC">
              <w:rPr>
                <w:i/>
                <w:lang w:val="nl-NL"/>
              </w:rPr>
              <w:t>Thời gian: 90 phút</w:t>
            </w:r>
          </w:p>
          <w:p w14:paraId="2CB58D81" w14:textId="08B4BB71" w:rsidR="00610AD2" w:rsidRPr="00101DCC" w:rsidRDefault="00610AD2" w:rsidP="00DD4585">
            <w:pPr>
              <w:jc w:val="center"/>
              <w:outlineLvl w:val="0"/>
              <w:rPr>
                <w:lang w:val="nl-NL"/>
              </w:rPr>
            </w:pPr>
            <w:r w:rsidRPr="00101DCC">
              <w:rPr>
                <w:lang w:val="nl-NL"/>
              </w:rPr>
              <w:t xml:space="preserve">Ngày thi: </w:t>
            </w:r>
            <w:r>
              <w:rPr>
                <w:lang w:val="nl-NL"/>
              </w:rPr>
              <w:t>7</w:t>
            </w:r>
            <w:r w:rsidRPr="00101DCC">
              <w:rPr>
                <w:lang w:val="nl-NL"/>
              </w:rPr>
              <w:t>/3/202</w:t>
            </w:r>
            <w:r>
              <w:rPr>
                <w:lang w:val="nl-NL"/>
              </w:rPr>
              <w:t>4</w:t>
            </w:r>
          </w:p>
        </w:tc>
      </w:tr>
    </w:tbl>
    <w:p w14:paraId="0ED369CC" w14:textId="77777777" w:rsidR="00610AD2" w:rsidRPr="00101DCC" w:rsidRDefault="00610AD2" w:rsidP="00610AD2">
      <w:pPr>
        <w:jc w:val="both"/>
        <w:rPr>
          <w:rFonts w:eastAsia="Arial"/>
          <w:b/>
          <w:sz w:val="22"/>
          <w:szCs w:val="22"/>
        </w:rPr>
      </w:pPr>
    </w:p>
    <w:p w14:paraId="5F8E68EF" w14:textId="77777777" w:rsidR="00610AD2" w:rsidRDefault="00610AD2" w:rsidP="00610AD2">
      <w:pPr>
        <w:spacing w:line="360" w:lineRule="auto"/>
        <w:jc w:val="both"/>
        <w:rPr>
          <w:rFonts w:eastAsia="Arial"/>
          <w:b/>
        </w:rPr>
      </w:pPr>
      <w:r w:rsidRPr="00101DCC">
        <w:rPr>
          <w:rFonts w:eastAsia="Arial"/>
          <w:b/>
        </w:rPr>
        <w:t>Phần I (4 điểm)</w:t>
      </w:r>
    </w:p>
    <w:p w14:paraId="755C9102" w14:textId="77777777" w:rsidR="00610AD2" w:rsidRPr="00127B9E" w:rsidRDefault="00610AD2" w:rsidP="00610AD2">
      <w:pPr>
        <w:spacing w:line="360" w:lineRule="auto"/>
        <w:ind w:firstLine="720"/>
        <w:jc w:val="both"/>
        <w:rPr>
          <w:rFonts w:eastAsia="Arial"/>
          <w:bCs/>
        </w:rPr>
      </w:pPr>
      <w:r w:rsidRPr="00127B9E">
        <w:rPr>
          <w:rFonts w:eastAsia="Arial"/>
          <w:bCs/>
        </w:rPr>
        <w:t>Đọc đoạn trích sau và thực hiện các yêu cầu bên dưới:</w:t>
      </w:r>
    </w:p>
    <w:p w14:paraId="7B33E10D" w14:textId="77777777" w:rsidR="00610AD2" w:rsidRPr="00127B9E" w:rsidRDefault="00610AD2" w:rsidP="00610AD2">
      <w:pPr>
        <w:spacing w:line="360" w:lineRule="auto"/>
        <w:ind w:firstLine="720"/>
        <w:jc w:val="both"/>
        <w:rPr>
          <w:rFonts w:eastAsia="Arial"/>
          <w:i/>
        </w:rPr>
      </w:pPr>
      <w:r w:rsidRPr="00127B9E">
        <w:rPr>
          <w:rFonts w:eastAsia="Arial"/>
          <w:i/>
        </w:rPr>
        <w:t>Đọc sách không cốt lấy nhiều, quan trọng nhất là phải chọn cho tinh, đọc cho kĩ. Nếu đọc được 10 quyển sách không quan trọng, không bằng đem thời gian, sức lực đọc 10 quyển ấy mà đọc một quyển thật sự có giá trị. Nếu đọc được mười quyển sách mà chỉ lướt qua, không bằng chỉ lấy một quyển mà đọc mười lần…</w:t>
      </w:r>
    </w:p>
    <w:p w14:paraId="104D9C26" w14:textId="77777777" w:rsidR="00610AD2" w:rsidRPr="00101DCC" w:rsidRDefault="00610AD2" w:rsidP="00610AD2">
      <w:pPr>
        <w:spacing w:line="360" w:lineRule="auto"/>
        <w:ind w:firstLine="720"/>
        <w:jc w:val="right"/>
        <w:rPr>
          <w:rFonts w:eastAsia="Arial"/>
          <w:iCs/>
        </w:rPr>
      </w:pPr>
      <w:r>
        <w:rPr>
          <w:rFonts w:eastAsia="Arial"/>
          <w:iCs/>
        </w:rPr>
        <w:t>(Ngữ văn 9, tập Hai, NXB Giáo dục, năm 2020)</w:t>
      </w:r>
    </w:p>
    <w:p w14:paraId="0C6C0AFD" w14:textId="77777777" w:rsidR="00610AD2" w:rsidRPr="00101DCC" w:rsidRDefault="00610AD2" w:rsidP="00610AD2">
      <w:pPr>
        <w:spacing w:line="360" w:lineRule="auto"/>
        <w:jc w:val="both"/>
        <w:rPr>
          <w:rFonts w:eastAsia="Arial"/>
          <w:iCs/>
        </w:rPr>
      </w:pPr>
      <w:r w:rsidRPr="00101DCC">
        <w:rPr>
          <w:rFonts w:eastAsia="Arial"/>
          <w:b/>
          <w:bCs/>
          <w:iCs/>
        </w:rPr>
        <w:t>Câu 1.</w:t>
      </w:r>
      <w:r w:rsidRPr="00101DCC">
        <w:rPr>
          <w:rFonts w:eastAsia="Arial"/>
          <w:iCs/>
        </w:rPr>
        <w:t xml:space="preserve"> Đoạn văn trên được trích từ văn bản nào? Do ai sáng tác? </w:t>
      </w:r>
    </w:p>
    <w:p w14:paraId="27EE53B1" w14:textId="77777777" w:rsidR="00610AD2" w:rsidRPr="00101DCC" w:rsidRDefault="00610AD2" w:rsidP="00610AD2">
      <w:pPr>
        <w:spacing w:line="360" w:lineRule="auto"/>
        <w:jc w:val="both"/>
        <w:rPr>
          <w:rFonts w:eastAsia="Arial"/>
          <w:iCs/>
        </w:rPr>
      </w:pPr>
      <w:r w:rsidRPr="00101DCC">
        <w:rPr>
          <w:rFonts w:eastAsia="Arial"/>
          <w:b/>
          <w:bCs/>
          <w:iCs/>
        </w:rPr>
        <w:t>Câu 2.</w:t>
      </w:r>
      <w:r w:rsidRPr="00101DCC">
        <w:rPr>
          <w:rFonts w:eastAsia="Arial"/>
          <w:iCs/>
        </w:rPr>
        <w:t xml:space="preserve"> Nêu phương thức biểu đạt chính của văn bản có chứa đoạn trích trên và chỉ </w:t>
      </w:r>
      <w:r>
        <w:rPr>
          <w:rFonts w:eastAsia="Arial"/>
          <w:iCs/>
        </w:rPr>
        <w:t xml:space="preserve">ra </w:t>
      </w:r>
      <w:r w:rsidRPr="00101DCC">
        <w:rPr>
          <w:rFonts w:eastAsia="Arial"/>
          <w:iCs/>
        </w:rPr>
        <w:t>một phép liên kết về hình thức được dùng trong đoạn.</w:t>
      </w:r>
    </w:p>
    <w:p w14:paraId="7D0D8796" w14:textId="78282662" w:rsidR="00610AD2" w:rsidRPr="00101DCC" w:rsidRDefault="00610AD2" w:rsidP="00610AD2">
      <w:pPr>
        <w:spacing w:line="360" w:lineRule="auto"/>
        <w:jc w:val="both"/>
        <w:rPr>
          <w:rFonts w:eastAsia="Arial"/>
          <w:iCs/>
        </w:rPr>
      </w:pPr>
      <w:r w:rsidRPr="00101DCC">
        <w:rPr>
          <w:rFonts w:eastAsia="Arial"/>
          <w:b/>
          <w:bCs/>
          <w:iCs/>
        </w:rPr>
        <w:t>Câu 3.</w:t>
      </w:r>
      <w:r w:rsidRPr="00101DCC">
        <w:rPr>
          <w:rFonts w:eastAsia="Arial"/>
          <w:iCs/>
        </w:rPr>
        <w:t xml:space="preserve"> Từ văn bản trên, em hãy viết một đoạn văn khoảng </w:t>
      </w:r>
      <w:r w:rsidR="00CC5072">
        <w:rPr>
          <w:rFonts w:eastAsia="Arial"/>
          <w:iCs/>
        </w:rPr>
        <w:t>2/3</w:t>
      </w:r>
      <w:r w:rsidRPr="00101DCC">
        <w:rPr>
          <w:rFonts w:eastAsia="Arial"/>
          <w:iCs/>
        </w:rPr>
        <w:t xml:space="preserve"> trang giấy thi để làm rõ: Đọc sách giúp ta trưởng thành cả về trí tuệ và nhân cách.</w:t>
      </w:r>
    </w:p>
    <w:p w14:paraId="0B1780FA" w14:textId="77777777" w:rsidR="00610AD2" w:rsidRPr="00101DCC" w:rsidRDefault="00610AD2" w:rsidP="00610AD2">
      <w:pPr>
        <w:spacing w:line="360" w:lineRule="auto"/>
        <w:jc w:val="both"/>
        <w:rPr>
          <w:rFonts w:eastAsia="Arial"/>
          <w:iCs/>
        </w:rPr>
      </w:pPr>
    </w:p>
    <w:p w14:paraId="1FBBB77C" w14:textId="77777777" w:rsidR="00610AD2" w:rsidRDefault="00610AD2" w:rsidP="00610AD2">
      <w:pPr>
        <w:spacing w:line="360" w:lineRule="auto"/>
        <w:jc w:val="both"/>
        <w:rPr>
          <w:rFonts w:eastAsia="Arial"/>
          <w:iCs/>
        </w:rPr>
      </w:pPr>
      <w:r w:rsidRPr="00101DCC">
        <w:rPr>
          <w:rFonts w:eastAsia="Arial"/>
          <w:b/>
          <w:bCs/>
          <w:iCs/>
        </w:rPr>
        <w:t>Phần II (6 điểm)</w:t>
      </w:r>
    </w:p>
    <w:p w14:paraId="7F7AE084" w14:textId="77777777" w:rsidR="00610AD2" w:rsidRPr="00101DCC" w:rsidRDefault="00610AD2" w:rsidP="00610AD2">
      <w:pPr>
        <w:spacing w:line="360" w:lineRule="auto"/>
        <w:ind w:firstLine="720"/>
        <w:jc w:val="both"/>
        <w:rPr>
          <w:rFonts w:eastAsia="Arial"/>
          <w:iCs/>
        </w:rPr>
      </w:pPr>
      <w:r w:rsidRPr="00101DCC">
        <w:rPr>
          <w:rFonts w:eastAsia="Arial"/>
          <w:iCs/>
        </w:rPr>
        <w:t>Bài thơ “Viếng lăng Bác” là tiếng lòng thành kính, xót thương vô hạn Viễn Phương dâng lên Người.</w:t>
      </w:r>
    </w:p>
    <w:p w14:paraId="28042B4E" w14:textId="77777777" w:rsidR="00610AD2" w:rsidRPr="00101DCC" w:rsidRDefault="00610AD2" w:rsidP="00610AD2">
      <w:pPr>
        <w:spacing w:line="360" w:lineRule="auto"/>
        <w:jc w:val="both"/>
        <w:rPr>
          <w:rFonts w:eastAsia="Arial"/>
          <w:iCs/>
        </w:rPr>
      </w:pPr>
      <w:r w:rsidRPr="00101DCC">
        <w:rPr>
          <w:rFonts w:eastAsia="Arial"/>
          <w:b/>
          <w:bCs/>
          <w:iCs/>
        </w:rPr>
        <w:t>Câu 1.</w:t>
      </w:r>
      <w:r w:rsidRPr="00101DCC">
        <w:rPr>
          <w:rFonts w:eastAsia="Arial"/>
          <w:iCs/>
        </w:rPr>
        <w:t xml:space="preserve"> Nêu hoàn cảnh sáng tác của bài thơ. </w:t>
      </w:r>
    </w:p>
    <w:p w14:paraId="42FE12D9" w14:textId="77777777" w:rsidR="00610AD2" w:rsidRPr="00101DCC" w:rsidRDefault="00610AD2" w:rsidP="00610AD2">
      <w:pPr>
        <w:spacing w:line="360" w:lineRule="auto"/>
        <w:jc w:val="both"/>
        <w:rPr>
          <w:rFonts w:eastAsia="Arial"/>
          <w:iCs/>
        </w:rPr>
      </w:pPr>
      <w:r w:rsidRPr="00101DCC">
        <w:rPr>
          <w:rFonts w:eastAsia="Arial"/>
          <w:b/>
          <w:bCs/>
          <w:iCs/>
        </w:rPr>
        <w:t>Câu 2.</w:t>
      </w:r>
      <w:r w:rsidRPr="00101DCC">
        <w:rPr>
          <w:rFonts w:eastAsia="Arial"/>
          <w:iCs/>
        </w:rPr>
        <w:t xml:space="preserve"> Trong câu đầu của khổ thơ thứ nhất, cách dùng từ ngữ xưng hô của Viễn Phương có gì đặc biệt? Chỉ ra hiệu quả nghệ thuật của cách dùng từ đó trong việc biểu đạt tình cảm của nhà thơ. </w:t>
      </w:r>
    </w:p>
    <w:p w14:paraId="2825DB8F" w14:textId="77777777" w:rsidR="00610AD2" w:rsidRPr="00101DCC" w:rsidRDefault="00610AD2" w:rsidP="00610AD2">
      <w:pPr>
        <w:spacing w:line="360" w:lineRule="auto"/>
        <w:jc w:val="both"/>
        <w:rPr>
          <w:rFonts w:eastAsia="Arial"/>
          <w:iCs/>
        </w:rPr>
      </w:pPr>
      <w:r w:rsidRPr="00101DCC">
        <w:rPr>
          <w:rFonts w:eastAsia="Arial"/>
          <w:b/>
          <w:bCs/>
          <w:iCs/>
        </w:rPr>
        <w:t>Câu 3.</w:t>
      </w:r>
      <w:r w:rsidRPr="00101DCC">
        <w:rPr>
          <w:rFonts w:eastAsia="Arial"/>
          <w:iCs/>
        </w:rPr>
        <w:t xml:space="preserve"> Bằng một đoạn văn quy nạp khoảng 12 câu, em hãy làm rõ cảm xúc của nhà thơ khi vừa đặt chân đến lăng Bác. Trong đoạn có sử dụng một câu có khởi ngữ và một phép lặp để liên kết câu. (gạch chân, chỉ rõ từ ngữ dùng làm khởi ngữ và phép lặp) </w:t>
      </w:r>
    </w:p>
    <w:p w14:paraId="4F64D6CA" w14:textId="77777777" w:rsidR="00610AD2" w:rsidRDefault="00610AD2" w:rsidP="00610AD2">
      <w:pPr>
        <w:spacing w:line="360" w:lineRule="auto"/>
        <w:jc w:val="both"/>
      </w:pPr>
      <w:r w:rsidRPr="00221CF7">
        <w:rPr>
          <w:b/>
          <w:bCs/>
        </w:rPr>
        <w:t>Câu 4.</w:t>
      </w:r>
      <w:r w:rsidRPr="00101DCC">
        <w:t xml:space="preserve"> Hình ảnh tre đã trở nên quen thuộc với con người Việt Nam trong đời sống và </w:t>
      </w:r>
      <w:r>
        <w:t>văn chương</w:t>
      </w:r>
      <w:r w:rsidRPr="00101DCC">
        <w:t xml:space="preserve">. Hãy ghi lại </w:t>
      </w:r>
      <w:r>
        <w:t xml:space="preserve">tên một </w:t>
      </w:r>
      <w:r w:rsidRPr="00101DCC">
        <w:t xml:space="preserve">tác phẩm đã học ở chương trình Ngữ văn THCS cũng xuất hiện hình ảnh tre. Nêu rõ tên tác giả. </w:t>
      </w:r>
    </w:p>
    <w:p w14:paraId="6A90D50D" w14:textId="77777777" w:rsidR="00610AD2" w:rsidRDefault="00610AD2" w:rsidP="00610AD2"/>
    <w:tbl>
      <w:tblPr>
        <w:tblpPr w:leftFromText="180" w:rightFromText="180" w:vertAnchor="text" w:horzAnchor="margin" w:tblpXSpec="center" w:tblpY="-269"/>
        <w:tblW w:w="9900" w:type="dxa"/>
        <w:tblLook w:val="04A0" w:firstRow="1" w:lastRow="0" w:firstColumn="1" w:lastColumn="0" w:noHBand="0" w:noVBand="1"/>
      </w:tblPr>
      <w:tblGrid>
        <w:gridCol w:w="4860"/>
        <w:gridCol w:w="5040"/>
      </w:tblGrid>
      <w:tr w:rsidR="00610AD2" w:rsidRPr="00101DCC" w14:paraId="13EA4977" w14:textId="77777777" w:rsidTr="00DD4585">
        <w:trPr>
          <w:trHeight w:val="1118"/>
        </w:trPr>
        <w:tc>
          <w:tcPr>
            <w:tcW w:w="4860" w:type="dxa"/>
          </w:tcPr>
          <w:p w14:paraId="514A537A" w14:textId="77777777" w:rsidR="00610AD2" w:rsidRPr="00101DCC" w:rsidRDefault="00610AD2" w:rsidP="00DD4585">
            <w:pPr>
              <w:jc w:val="center"/>
              <w:outlineLvl w:val="0"/>
              <w:rPr>
                <w:b/>
                <w:szCs w:val="26"/>
                <w:lang w:val="nl-NL"/>
              </w:rPr>
            </w:pPr>
            <w:r w:rsidRPr="00101DCC">
              <w:rPr>
                <w:b/>
                <w:szCs w:val="26"/>
                <w:lang w:val="nl-NL"/>
              </w:rPr>
              <w:t>TRƯỜNG THCS THƯỢNG THANH</w:t>
            </w:r>
          </w:p>
          <w:p w14:paraId="2B713D8C" w14:textId="41F45EB9" w:rsidR="00610AD2" w:rsidRPr="00101DCC" w:rsidRDefault="00610AD2" w:rsidP="00DD4585">
            <w:pPr>
              <w:jc w:val="center"/>
              <w:outlineLvl w:val="0"/>
              <w:rPr>
                <w:b/>
                <w:lang w:val="nl-NL"/>
              </w:rPr>
            </w:pPr>
            <w:r w:rsidRPr="00101DCC">
              <w:rPr>
                <w:b/>
                <w:lang w:val="nl-NL"/>
              </w:rPr>
              <w:t>Năm học 202</w:t>
            </w:r>
            <w:r>
              <w:rPr>
                <w:b/>
                <w:lang w:val="nl-NL"/>
              </w:rPr>
              <w:t>3</w:t>
            </w:r>
            <w:r w:rsidRPr="00101DCC">
              <w:rPr>
                <w:b/>
                <w:lang w:val="nl-NL"/>
              </w:rPr>
              <w:t xml:space="preserve"> – 202</w:t>
            </w:r>
            <w:r>
              <w:rPr>
                <w:b/>
                <w:lang w:val="nl-NL"/>
              </w:rPr>
              <w:t>4</w:t>
            </w:r>
          </w:p>
          <w:p w14:paraId="3252EF9D" w14:textId="77777777" w:rsidR="00610AD2" w:rsidRPr="00127B9E" w:rsidRDefault="00610AD2" w:rsidP="00DD4585">
            <w:pPr>
              <w:tabs>
                <w:tab w:val="center" w:pos="2373"/>
                <w:tab w:val="left" w:pos="3990"/>
              </w:tabs>
              <w:jc w:val="center"/>
              <w:rPr>
                <w:b/>
                <w:szCs w:val="26"/>
              </w:rPr>
            </w:pPr>
            <w:r w:rsidRPr="00101DCC">
              <w:rPr>
                <w:b/>
                <w:szCs w:val="26"/>
              </w:rPr>
              <w:t>ĐỀ CHÍNH THỨC – SỐ 1</w:t>
            </w:r>
          </w:p>
        </w:tc>
        <w:tc>
          <w:tcPr>
            <w:tcW w:w="5040" w:type="dxa"/>
            <w:tcBorders>
              <w:left w:val="nil"/>
            </w:tcBorders>
          </w:tcPr>
          <w:p w14:paraId="32BF2603" w14:textId="77777777" w:rsidR="00610AD2" w:rsidRDefault="00610AD2" w:rsidP="00DD4585">
            <w:pPr>
              <w:jc w:val="center"/>
              <w:outlineLvl w:val="0"/>
              <w:rPr>
                <w:b/>
                <w:szCs w:val="30"/>
                <w:lang w:val="nl-NL"/>
              </w:rPr>
            </w:pPr>
            <w:r>
              <w:rPr>
                <w:b/>
                <w:szCs w:val="30"/>
                <w:lang w:val="nl-NL"/>
              </w:rPr>
              <w:t>HƯỚNG DẪN CHẤM + BIỂU ĐIỂM</w:t>
            </w:r>
          </w:p>
          <w:p w14:paraId="6A2221F8" w14:textId="77777777" w:rsidR="00610AD2" w:rsidRPr="00101DCC" w:rsidRDefault="00610AD2" w:rsidP="00DD4585">
            <w:pPr>
              <w:jc w:val="center"/>
              <w:outlineLvl w:val="0"/>
              <w:rPr>
                <w:b/>
                <w:szCs w:val="30"/>
                <w:lang w:val="nl-NL"/>
              </w:rPr>
            </w:pPr>
            <w:r w:rsidRPr="00101DCC">
              <w:rPr>
                <w:b/>
                <w:szCs w:val="30"/>
                <w:lang w:val="nl-NL"/>
              </w:rPr>
              <w:t>ĐỀ KIỂM TRA GIỮA KỲ II</w:t>
            </w:r>
          </w:p>
          <w:p w14:paraId="3A7E21FA" w14:textId="77777777" w:rsidR="00610AD2" w:rsidRPr="00127B9E" w:rsidRDefault="00610AD2" w:rsidP="00DD4585">
            <w:pPr>
              <w:jc w:val="center"/>
              <w:outlineLvl w:val="0"/>
              <w:rPr>
                <w:b/>
                <w:lang w:val="nl-NL"/>
              </w:rPr>
            </w:pPr>
            <w:r w:rsidRPr="00101DCC">
              <w:rPr>
                <w:b/>
                <w:lang w:val="nl-NL"/>
              </w:rPr>
              <w:t>Môn: Ngữ văn 9</w:t>
            </w:r>
          </w:p>
        </w:tc>
      </w:tr>
    </w:tbl>
    <w:tbl>
      <w:tblPr>
        <w:tblStyle w:val="TableGrid"/>
        <w:tblW w:w="10843" w:type="dxa"/>
        <w:tblInd w:w="-275" w:type="dxa"/>
        <w:tblLook w:val="04A0" w:firstRow="1" w:lastRow="0" w:firstColumn="1" w:lastColumn="0" w:noHBand="0" w:noVBand="1"/>
      </w:tblPr>
      <w:tblGrid>
        <w:gridCol w:w="1440"/>
        <w:gridCol w:w="8370"/>
        <w:gridCol w:w="1033"/>
      </w:tblGrid>
      <w:tr w:rsidR="00610AD2" w:rsidRPr="00127B9E" w14:paraId="164D9802" w14:textId="77777777" w:rsidTr="00DD4585">
        <w:tc>
          <w:tcPr>
            <w:tcW w:w="1440" w:type="dxa"/>
          </w:tcPr>
          <w:p w14:paraId="1E112550" w14:textId="77777777" w:rsidR="00610AD2" w:rsidRPr="00127B9E" w:rsidRDefault="00610AD2" w:rsidP="00DD4585">
            <w:pPr>
              <w:jc w:val="center"/>
              <w:rPr>
                <w:b/>
                <w:bCs/>
              </w:rPr>
            </w:pPr>
            <w:r w:rsidRPr="00127B9E">
              <w:rPr>
                <w:b/>
                <w:bCs/>
              </w:rPr>
              <w:t>Câu</w:t>
            </w:r>
          </w:p>
        </w:tc>
        <w:tc>
          <w:tcPr>
            <w:tcW w:w="8370" w:type="dxa"/>
          </w:tcPr>
          <w:p w14:paraId="12D121B1" w14:textId="77777777" w:rsidR="00610AD2" w:rsidRPr="00127B9E" w:rsidRDefault="00610AD2" w:rsidP="00DD4585">
            <w:pPr>
              <w:jc w:val="center"/>
              <w:rPr>
                <w:b/>
                <w:bCs/>
              </w:rPr>
            </w:pPr>
            <w:r w:rsidRPr="00127B9E">
              <w:rPr>
                <w:b/>
                <w:bCs/>
              </w:rPr>
              <w:t>Nội dung</w:t>
            </w:r>
          </w:p>
        </w:tc>
        <w:tc>
          <w:tcPr>
            <w:tcW w:w="1028" w:type="dxa"/>
          </w:tcPr>
          <w:p w14:paraId="7C063C8B" w14:textId="77777777" w:rsidR="00610AD2" w:rsidRPr="0071739D" w:rsidRDefault="00610AD2" w:rsidP="00DD4585">
            <w:pPr>
              <w:jc w:val="center"/>
              <w:rPr>
                <w:b/>
                <w:bCs/>
              </w:rPr>
            </w:pPr>
            <w:r w:rsidRPr="0071739D">
              <w:rPr>
                <w:b/>
                <w:bCs/>
              </w:rPr>
              <w:t>Điểm</w:t>
            </w:r>
          </w:p>
        </w:tc>
      </w:tr>
      <w:tr w:rsidR="00610AD2" w14:paraId="1513C4F9" w14:textId="77777777" w:rsidTr="00DD4585">
        <w:tc>
          <w:tcPr>
            <w:tcW w:w="10843" w:type="dxa"/>
            <w:gridSpan w:val="3"/>
          </w:tcPr>
          <w:p w14:paraId="39CD53C7" w14:textId="77777777" w:rsidR="00610AD2" w:rsidRPr="0071739D" w:rsidRDefault="00610AD2" w:rsidP="00DD4585">
            <w:pPr>
              <w:jc w:val="center"/>
              <w:rPr>
                <w:b/>
                <w:bCs/>
              </w:rPr>
            </w:pPr>
            <w:r w:rsidRPr="0071739D">
              <w:rPr>
                <w:b/>
                <w:bCs/>
              </w:rPr>
              <w:t>Phần I (4 điểm)</w:t>
            </w:r>
          </w:p>
        </w:tc>
      </w:tr>
      <w:tr w:rsidR="00610AD2" w14:paraId="4B2552BA" w14:textId="77777777" w:rsidTr="00DD4585">
        <w:tc>
          <w:tcPr>
            <w:tcW w:w="1440" w:type="dxa"/>
          </w:tcPr>
          <w:p w14:paraId="32784978" w14:textId="77777777" w:rsidR="00610AD2" w:rsidRPr="0071739D" w:rsidRDefault="00610AD2" w:rsidP="00DD4585">
            <w:pPr>
              <w:jc w:val="center"/>
              <w:rPr>
                <w:b/>
                <w:bCs/>
              </w:rPr>
            </w:pPr>
            <w:r w:rsidRPr="0071739D">
              <w:rPr>
                <w:b/>
                <w:bCs/>
              </w:rPr>
              <w:t>Câu 1</w:t>
            </w:r>
          </w:p>
          <w:p w14:paraId="4BA73F3C" w14:textId="77777777" w:rsidR="00610AD2" w:rsidRPr="0071739D" w:rsidRDefault="00610AD2" w:rsidP="00DD4585">
            <w:pPr>
              <w:jc w:val="center"/>
              <w:rPr>
                <w:b/>
                <w:bCs/>
              </w:rPr>
            </w:pPr>
            <w:r w:rsidRPr="0071739D">
              <w:rPr>
                <w:b/>
                <w:bCs/>
              </w:rPr>
              <w:t>(1 điểm)</w:t>
            </w:r>
          </w:p>
        </w:tc>
        <w:tc>
          <w:tcPr>
            <w:tcW w:w="8370" w:type="dxa"/>
          </w:tcPr>
          <w:p w14:paraId="6A31B4F0" w14:textId="77777777" w:rsidR="00610AD2" w:rsidRDefault="00610AD2" w:rsidP="00610AD2">
            <w:pPr>
              <w:pStyle w:val="ListParagraph"/>
              <w:numPr>
                <w:ilvl w:val="0"/>
                <w:numId w:val="1"/>
              </w:numPr>
              <w:tabs>
                <w:tab w:val="left" w:pos="260"/>
              </w:tabs>
              <w:ind w:left="80" w:firstLine="0"/>
            </w:pPr>
            <w:r>
              <w:t>Văn bản: Bàn về đọc sách</w:t>
            </w:r>
          </w:p>
          <w:p w14:paraId="0FF75AB8" w14:textId="77777777" w:rsidR="00610AD2" w:rsidRDefault="00610AD2" w:rsidP="00610AD2">
            <w:pPr>
              <w:pStyle w:val="ListParagraph"/>
              <w:numPr>
                <w:ilvl w:val="0"/>
                <w:numId w:val="1"/>
              </w:numPr>
              <w:tabs>
                <w:tab w:val="left" w:pos="260"/>
              </w:tabs>
              <w:ind w:left="80" w:firstLine="0"/>
            </w:pPr>
            <w:r>
              <w:t>Tác giả: Chu Quang Tiềm</w:t>
            </w:r>
          </w:p>
        </w:tc>
        <w:tc>
          <w:tcPr>
            <w:tcW w:w="1028" w:type="dxa"/>
          </w:tcPr>
          <w:p w14:paraId="1F5FFE2B" w14:textId="77777777" w:rsidR="00610AD2" w:rsidRPr="0071739D" w:rsidRDefault="00610AD2" w:rsidP="00DD4585">
            <w:pPr>
              <w:rPr>
                <w:b/>
                <w:bCs/>
              </w:rPr>
            </w:pPr>
            <w:r w:rsidRPr="0071739D">
              <w:rPr>
                <w:b/>
                <w:bCs/>
              </w:rPr>
              <w:t>0.5đ</w:t>
            </w:r>
          </w:p>
          <w:p w14:paraId="40A66960" w14:textId="77777777" w:rsidR="00610AD2" w:rsidRPr="0071739D" w:rsidRDefault="00610AD2" w:rsidP="00DD4585">
            <w:pPr>
              <w:rPr>
                <w:b/>
                <w:bCs/>
              </w:rPr>
            </w:pPr>
            <w:r w:rsidRPr="0071739D">
              <w:rPr>
                <w:b/>
                <w:bCs/>
              </w:rPr>
              <w:t>0.5đ</w:t>
            </w:r>
          </w:p>
        </w:tc>
      </w:tr>
      <w:tr w:rsidR="00610AD2" w14:paraId="43DDB41B" w14:textId="77777777" w:rsidTr="00DD4585">
        <w:tc>
          <w:tcPr>
            <w:tcW w:w="1440" w:type="dxa"/>
          </w:tcPr>
          <w:p w14:paraId="71E39504" w14:textId="77777777" w:rsidR="00610AD2" w:rsidRPr="0071739D" w:rsidRDefault="00610AD2" w:rsidP="00DD4585">
            <w:pPr>
              <w:jc w:val="center"/>
              <w:rPr>
                <w:b/>
                <w:bCs/>
              </w:rPr>
            </w:pPr>
            <w:r w:rsidRPr="0071739D">
              <w:rPr>
                <w:b/>
                <w:bCs/>
              </w:rPr>
              <w:t>Câu 2</w:t>
            </w:r>
          </w:p>
          <w:p w14:paraId="42D8A66D" w14:textId="77777777" w:rsidR="00610AD2" w:rsidRPr="0071739D" w:rsidRDefault="00610AD2" w:rsidP="00DD4585">
            <w:pPr>
              <w:jc w:val="center"/>
              <w:rPr>
                <w:b/>
                <w:bCs/>
              </w:rPr>
            </w:pPr>
            <w:r w:rsidRPr="0071739D">
              <w:rPr>
                <w:b/>
                <w:bCs/>
              </w:rPr>
              <w:t>(1 điểm)</w:t>
            </w:r>
          </w:p>
        </w:tc>
        <w:tc>
          <w:tcPr>
            <w:tcW w:w="8370" w:type="dxa"/>
          </w:tcPr>
          <w:p w14:paraId="0C7573B3" w14:textId="77777777" w:rsidR="00610AD2" w:rsidRDefault="00610AD2" w:rsidP="00610AD2">
            <w:pPr>
              <w:pStyle w:val="ListParagraph"/>
              <w:numPr>
                <w:ilvl w:val="0"/>
                <w:numId w:val="1"/>
              </w:numPr>
              <w:tabs>
                <w:tab w:val="left" w:pos="260"/>
              </w:tabs>
              <w:ind w:left="-10" w:firstLine="0"/>
            </w:pPr>
            <w:r>
              <w:t>Phương thức biểu đạt chính: Nghị luận</w:t>
            </w:r>
          </w:p>
          <w:p w14:paraId="10E4542D" w14:textId="77777777" w:rsidR="00610AD2" w:rsidRDefault="00610AD2" w:rsidP="00610AD2">
            <w:pPr>
              <w:pStyle w:val="ListParagraph"/>
              <w:numPr>
                <w:ilvl w:val="0"/>
                <w:numId w:val="1"/>
              </w:numPr>
              <w:tabs>
                <w:tab w:val="left" w:pos="260"/>
              </w:tabs>
              <w:ind w:left="-10" w:firstLine="0"/>
              <w:jc w:val="both"/>
            </w:pPr>
            <w:r>
              <w:t>HS gọi tên và chỉ ra được một trong các phép liên kết về hình thức sau:</w:t>
            </w:r>
          </w:p>
          <w:p w14:paraId="227DF407" w14:textId="77777777" w:rsidR="00610AD2" w:rsidRDefault="00610AD2" w:rsidP="00DD4585">
            <w:r>
              <w:t>+ phép lặp (đọc, nếu, không, mười quyển sách, mười…)</w:t>
            </w:r>
          </w:p>
          <w:p w14:paraId="5507746D" w14:textId="77777777" w:rsidR="00610AD2" w:rsidRDefault="00610AD2" w:rsidP="00DD4585">
            <w:r>
              <w:t>+ phép trái nghĩa (quan trọng nhất &gt;&lt; không quan trọng)…</w:t>
            </w:r>
          </w:p>
        </w:tc>
        <w:tc>
          <w:tcPr>
            <w:tcW w:w="1028" w:type="dxa"/>
          </w:tcPr>
          <w:p w14:paraId="1A0A692B" w14:textId="77777777" w:rsidR="00610AD2" w:rsidRPr="0071739D" w:rsidRDefault="00610AD2" w:rsidP="00DD4585">
            <w:pPr>
              <w:rPr>
                <w:b/>
                <w:bCs/>
              </w:rPr>
            </w:pPr>
            <w:r w:rsidRPr="0071739D">
              <w:rPr>
                <w:b/>
                <w:bCs/>
              </w:rPr>
              <w:t>0.5đ</w:t>
            </w:r>
          </w:p>
          <w:p w14:paraId="1C715BDB" w14:textId="77777777" w:rsidR="00610AD2" w:rsidRPr="0071739D" w:rsidRDefault="00610AD2" w:rsidP="00DD4585">
            <w:pPr>
              <w:rPr>
                <w:b/>
                <w:bCs/>
              </w:rPr>
            </w:pPr>
            <w:r w:rsidRPr="0071739D">
              <w:rPr>
                <w:b/>
                <w:bCs/>
              </w:rPr>
              <w:t>0.5đ</w:t>
            </w:r>
          </w:p>
        </w:tc>
      </w:tr>
      <w:tr w:rsidR="00610AD2" w14:paraId="0FEAD5CA" w14:textId="77777777" w:rsidTr="00DD4585">
        <w:tc>
          <w:tcPr>
            <w:tcW w:w="1440" w:type="dxa"/>
          </w:tcPr>
          <w:p w14:paraId="2B533797" w14:textId="77777777" w:rsidR="00610AD2" w:rsidRPr="0071739D" w:rsidRDefault="00610AD2" w:rsidP="00DD4585">
            <w:pPr>
              <w:jc w:val="center"/>
              <w:rPr>
                <w:b/>
                <w:bCs/>
              </w:rPr>
            </w:pPr>
            <w:r w:rsidRPr="0071739D">
              <w:rPr>
                <w:b/>
                <w:bCs/>
              </w:rPr>
              <w:t>Câu 3</w:t>
            </w:r>
          </w:p>
          <w:p w14:paraId="32887625" w14:textId="77777777" w:rsidR="00610AD2" w:rsidRPr="0071739D" w:rsidRDefault="00610AD2" w:rsidP="00DD4585">
            <w:pPr>
              <w:jc w:val="center"/>
              <w:rPr>
                <w:b/>
                <w:bCs/>
              </w:rPr>
            </w:pPr>
            <w:r w:rsidRPr="0071739D">
              <w:rPr>
                <w:b/>
                <w:bCs/>
              </w:rPr>
              <w:t>(2 điểm)</w:t>
            </w:r>
          </w:p>
        </w:tc>
        <w:tc>
          <w:tcPr>
            <w:tcW w:w="8370" w:type="dxa"/>
          </w:tcPr>
          <w:p w14:paraId="38293E90" w14:textId="77777777" w:rsidR="00610AD2" w:rsidRPr="00AA6CD7" w:rsidRDefault="00610AD2" w:rsidP="00DD4585">
            <w:pPr>
              <w:jc w:val="both"/>
              <w:rPr>
                <w:rFonts w:eastAsia="Calibri"/>
                <w:bCs/>
              </w:rPr>
            </w:pPr>
            <w:r>
              <w:rPr>
                <w:rFonts w:eastAsia="Calibri"/>
                <w:bCs/>
              </w:rPr>
              <w:t xml:space="preserve">HS </w:t>
            </w:r>
            <w:r w:rsidRPr="00AA6CD7">
              <w:rPr>
                <w:rFonts w:eastAsia="Calibri"/>
                <w:bCs/>
              </w:rPr>
              <w:t>cần đảm bảo</w:t>
            </w:r>
            <w:r>
              <w:rPr>
                <w:rFonts w:eastAsia="Calibri"/>
                <w:bCs/>
              </w:rPr>
              <w:t xml:space="preserve"> các</w:t>
            </w:r>
            <w:r w:rsidRPr="00AA6CD7">
              <w:rPr>
                <w:rFonts w:eastAsia="Calibri"/>
                <w:bCs/>
              </w:rPr>
              <w:t xml:space="preserve"> yêu cầu sau:</w:t>
            </w:r>
          </w:p>
          <w:p w14:paraId="2151DAFA" w14:textId="3FCF2B89" w:rsidR="00610AD2" w:rsidRPr="00AA6CD7" w:rsidRDefault="00610AD2" w:rsidP="00DD4585">
            <w:pPr>
              <w:jc w:val="both"/>
              <w:rPr>
                <w:rFonts w:eastAsia="Calibri"/>
                <w:bCs/>
              </w:rPr>
            </w:pPr>
            <w:r w:rsidRPr="006F6109">
              <w:rPr>
                <w:rFonts w:eastAsia="Calibri"/>
                <w:b/>
              </w:rPr>
              <w:t>a) Về hình thức:</w:t>
            </w:r>
            <w:r w:rsidRPr="00AA6CD7">
              <w:rPr>
                <w:rFonts w:eastAsia="Calibri"/>
                <w:bCs/>
              </w:rPr>
              <w:t xml:space="preserve"> </w:t>
            </w:r>
            <w:r>
              <w:rPr>
                <w:rFonts w:eastAsia="Calibri"/>
                <w:bCs/>
              </w:rPr>
              <w:t xml:space="preserve">đúng hình thức 1 đoạn văn, đủ </w:t>
            </w:r>
            <w:r w:rsidR="00CC5072">
              <w:rPr>
                <w:rFonts w:eastAsia="Calibri"/>
                <w:bCs/>
              </w:rPr>
              <w:t>dung lượng</w:t>
            </w:r>
            <w:r>
              <w:rPr>
                <w:rFonts w:eastAsia="Calibri"/>
                <w:bCs/>
              </w:rPr>
              <w:t>, diễn đạt mạch lạc, trôi chảy, không mắc lỗi chính tả</w:t>
            </w:r>
          </w:p>
          <w:p w14:paraId="5C4A794B" w14:textId="77777777" w:rsidR="00610AD2" w:rsidRPr="006F6109" w:rsidRDefault="00610AD2" w:rsidP="00DD4585">
            <w:pPr>
              <w:jc w:val="both"/>
              <w:rPr>
                <w:rFonts w:eastAsia="Calibri"/>
                <w:b/>
              </w:rPr>
            </w:pPr>
            <w:r w:rsidRPr="006F6109">
              <w:rPr>
                <w:rFonts w:eastAsia="Calibri"/>
                <w:b/>
              </w:rPr>
              <w:t xml:space="preserve">b) Về nội dung: </w:t>
            </w:r>
          </w:p>
          <w:p w14:paraId="301C0F3C" w14:textId="77777777" w:rsidR="00610AD2" w:rsidRPr="00AA6CD7" w:rsidRDefault="00610AD2" w:rsidP="00DD4585">
            <w:pPr>
              <w:jc w:val="both"/>
              <w:rPr>
                <w:rFonts w:eastAsia="Calibri"/>
                <w:bCs/>
              </w:rPr>
            </w:pPr>
            <w:r>
              <w:rPr>
                <w:rFonts w:eastAsia="Calibri"/>
                <w:bCs/>
              </w:rPr>
              <w:t>*</w:t>
            </w:r>
            <w:r w:rsidRPr="00AA6CD7">
              <w:rPr>
                <w:rFonts w:eastAsia="Calibri"/>
                <w:bCs/>
              </w:rPr>
              <w:t xml:space="preserve"> </w:t>
            </w:r>
            <w:r>
              <w:rPr>
                <w:rFonts w:eastAsia="Calibri"/>
                <w:bCs/>
              </w:rPr>
              <w:t>Giải thích được khái niệm s</w:t>
            </w:r>
            <w:r w:rsidRPr="00AA6CD7">
              <w:rPr>
                <w:rFonts w:eastAsia="Calibri"/>
                <w:bCs/>
              </w:rPr>
              <w:t>ách (là kho báu lưu giữ tri thức của nhân loại</w:t>
            </w:r>
            <w:r>
              <w:rPr>
                <w:rFonts w:eastAsia="Calibri"/>
                <w:bCs/>
              </w:rPr>
              <w:t>…</w:t>
            </w:r>
            <w:r w:rsidRPr="00AA6CD7">
              <w:rPr>
                <w:rFonts w:eastAsia="Calibri"/>
                <w:bCs/>
              </w:rPr>
              <w:t>).</w:t>
            </w:r>
          </w:p>
          <w:p w14:paraId="3F81343C" w14:textId="77777777" w:rsidR="00610AD2" w:rsidRDefault="00610AD2" w:rsidP="00DD4585">
            <w:pPr>
              <w:jc w:val="both"/>
              <w:rPr>
                <w:rFonts w:eastAsia="Calibri"/>
                <w:bCs/>
              </w:rPr>
            </w:pPr>
            <w:r>
              <w:rPr>
                <w:rFonts w:eastAsia="Calibri"/>
                <w:bCs/>
              </w:rPr>
              <w:t>*</w:t>
            </w:r>
            <w:r w:rsidRPr="00AA6CD7">
              <w:rPr>
                <w:rFonts w:eastAsia="Calibri"/>
                <w:bCs/>
              </w:rPr>
              <w:t xml:space="preserve"> </w:t>
            </w:r>
            <w:r>
              <w:rPr>
                <w:rFonts w:eastAsia="Calibri"/>
                <w:bCs/>
              </w:rPr>
              <w:t>Lấy được các dẫn chứng thuyết phục, làm rõ được</w:t>
            </w:r>
          </w:p>
          <w:p w14:paraId="5ABDA78E" w14:textId="77777777" w:rsidR="00610AD2" w:rsidRPr="00AA6CD7" w:rsidRDefault="00610AD2" w:rsidP="00DD4585">
            <w:pPr>
              <w:jc w:val="both"/>
              <w:rPr>
                <w:rFonts w:eastAsia="Calibri"/>
                <w:bCs/>
              </w:rPr>
            </w:pPr>
            <w:r>
              <w:rPr>
                <w:rFonts w:eastAsia="Calibri"/>
                <w:bCs/>
              </w:rPr>
              <w:t xml:space="preserve"> - Đ</w:t>
            </w:r>
            <w:r w:rsidRPr="00AA6CD7">
              <w:rPr>
                <w:rFonts w:eastAsia="Calibri"/>
                <w:bCs/>
              </w:rPr>
              <w:t>ọc sách giúp con người trưởng thành về trí tuệ</w:t>
            </w:r>
          </w:p>
          <w:p w14:paraId="38D1D08C" w14:textId="77777777" w:rsidR="00610AD2" w:rsidRPr="00AA6CD7" w:rsidRDefault="00610AD2" w:rsidP="00DD4585">
            <w:pPr>
              <w:jc w:val="both"/>
              <w:rPr>
                <w:rFonts w:eastAsia="Calibri"/>
                <w:bCs/>
              </w:rPr>
            </w:pPr>
            <w:r w:rsidRPr="00AA6CD7">
              <w:rPr>
                <w:rFonts w:eastAsia="Calibri"/>
                <w:bCs/>
              </w:rPr>
              <w:t>+ Sách mang đến cho con người hiểu biết phong phú: thiên nhiên, con người, cuộc sống….</w:t>
            </w:r>
          </w:p>
          <w:p w14:paraId="643A5C28" w14:textId="77777777" w:rsidR="00610AD2" w:rsidRPr="00AA6CD7" w:rsidRDefault="00610AD2" w:rsidP="00DD4585">
            <w:pPr>
              <w:jc w:val="both"/>
              <w:rPr>
                <w:rFonts w:eastAsia="Calibri"/>
                <w:bCs/>
              </w:rPr>
            </w:pPr>
            <w:r w:rsidRPr="00AA6CD7">
              <w:rPr>
                <w:rFonts w:eastAsia="Calibri"/>
                <w:bCs/>
              </w:rPr>
              <w:t>+ Sách giúp con người vượt qua mọi thời gian và không gian</w:t>
            </w:r>
            <w:r>
              <w:rPr>
                <w:rFonts w:eastAsia="Calibri"/>
                <w:bCs/>
              </w:rPr>
              <w:t>…</w:t>
            </w:r>
          </w:p>
          <w:p w14:paraId="2DEE4772" w14:textId="77777777" w:rsidR="00610AD2" w:rsidRPr="00AA6CD7" w:rsidRDefault="00610AD2" w:rsidP="00DD4585">
            <w:pPr>
              <w:jc w:val="both"/>
              <w:rPr>
                <w:rFonts w:eastAsia="Calibri"/>
                <w:bCs/>
              </w:rPr>
            </w:pPr>
            <w:r w:rsidRPr="00AA6CD7">
              <w:rPr>
                <w:rFonts w:eastAsia="Calibri"/>
                <w:bCs/>
              </w:rPr>
              <w:t>- Sách giúp con người trưởng thành về nhân cách.</w:t>
            </w:r>
          </w:p>
          <w:p w14:paraId="29379CE2" w14:textId="77777777" w:rsidR="00610AD2" w:rsidRPr="00AA6CD7" w:rsidRDefault="00610AD2" w:rsidP="00DD4585">
            <w:pPr>
              <w:jc w:val="both"/>
              <w:rPr>
                <w:rFonts w:eastAsia="Calibri"/>
                <w:bCs/>
                <w:spacing w:val="-4"/>
              </w:rPr>
            </w:pPr>
            <w:r w:rsidRPr="00AA6CD7">
              <w:rPr>
                <w:rFonts w:eastAsia="Calibri"/>
                <w:bCs/>
                <w:spacing w:val="-4"/>
              </w:rPr>
              <w:t>+ Sách có giá trị chứa đựng tư tưởng tình cảm đúng đắn và sâu sắc.</w:t>
            </w:r>
          </w:p>
          <w:p w14:paraId="558A53FB" w14:textId="77777777" w:rsidR="00610AD2" w:rsidRPr="00AA6CD7" w:rsidRDefault="00610AD2" w:rsidP="00DD4585">
            <w:pPr>
              <w:jc w:val="both"/>
              <w:rPr>
                <w:rFonts w:eastAsia="Calibri"/>
                <w:bCs/>
              </w:rPr>
            </w:pPr>
            <w:r w:rsidRPr="00AA6CD7">
              <w:rPr>
                <w:rFonts w:eastAsia="Calibri"/>
                <w:bCs/>
              </w:rPr>
              <w:t>+ Sách giúp con người hướng thiện, căm ghét cái xấu xa. Sách giúp con người tự hoàn thiện bản thân…</w:t>
            </w:r>
          </w:p>
          <w:p w14:paraId="36C4A1C5" w14:textId="77777777" w:rsidR="00610AD2" w:rsidRDefault="00610AD2" w:rsidP="00DD4585">
            <w:pPr>
              <w:jc w:val="both"/>
              <w:rPr>
                <w:rFonts w:eastAsia="Calibri"/>
                <w:bCs/>
              </w:rPr>
            </w:pPr>
            <w:r>
              <w:rPr>
                <w:rFonts w:eastAsia="Calibri"/>
                <w:bCs/>
              </w:rPr>
              <w:t>* Phê phán: không đọc sách, tìm đến những loại sách không phù hợp</w:t>
            </w:r>
          </w:p>
          <w:p w14:paraId="307ED763" w14:textId="77777777" w:rsidR="00610AD2" w:rsidRDefault="00610AD2" w:rsidP="00DD4585">
            <w:r>
              <w:rPr>
                <w:rFonts w:eastAsia="Calibri"/>
                <w:bCs/>
              </w:rPr>
              <w:t xml:space="preserve">* </w:t>
            </w:r>
            <w:r w:rsidRPr="00AA6CD7">
              <w:rPr>
                <w:rFonts w:eastAsia="Calibri"/>
                <w:bCs/>
              </w:rPr>
              <w:t>Liên hệ: biết chọn sách, và đọc sách có hiệu quả</w:t>
            </w:r>
            <w:r>
              <w:rPr>
                <w:rFonts w:eastAsia="Calibri"/>
                <w:bCs/>
              </w:rPr>
              <w:t>, phù hợp…</w:t>
            </w:r>
          </w:p>
        </w:tc>
        <w:tc>
          <w:tcPr>
            <w:tcW w:w="1028" w:type="dxa"/>
          </w:tcPr>
          <w:p w14:paraId="0D19BC1F" w14:textId="77777777" w:rsidR="00610AD2" w:rsidRPr="0071739D" w:rsidRDefault="00610AD2" w:rsidP="00DD4585">
            <w:pPr>
              <w:rPr>
                <w:rFonts w:eastAsia="Calibri"/>
                <w:b/>
                <w:bCs/>
              </w:rPr>
            </w:pPr>
          </w:p>
          <w:p w14:paraId="2F52ABDB" w14:textId="77777777" w:rsidR="00610AD2" w:rsidRPr="0071739D" w:rsidRDefault="00610AD2" w:rsidP="00DD4585">
            <w:pPr>
              <w:rPr>
                <w:rFonts w:eastAsia="Calibri"/>
                <w:b/>
                <w:bCs/>
              </w:rPr>
            </w:pPr>
            <w:r w:rsidRPr="0071739D">
              <w:rPr>
                <w:rFonts w:eastAsia="Calibri"/>
                <w:b/>
                <w:bCs/>
              </w:rPr>
              <w:t>0.5đ</w:t>
            </w:r>
          </w:p>
          <w:p w14:paraId="1197CC0D" w14:textId="77777777" w:rsidR="00610AD2" w:rsidRPr="0071739D" w:rsidRDefault="00610AD2" w:rsidP="00DD4585">
            <w:pPr>
              <w:rPr>
                <w:rFonts w:eastAsia="Calibri"/>
                <w:b/>
                <w:bCs/>
              </w:rPr>
            </w:pPr>
          </w:p>
          <w:p w14:paraId="077BB9E3" w14:textId="77777777" w:rsidR="00610AD2" w:rsidRPr="0071739D" w:rsidRDefault="00610AD2" w:rsidP="00DD4585">
            <w:pPr>
              <w:rPr>
                <w:rFonts w:eastAsia="Calibri"/>
                <w:b/>
                <w:bCs/>
              </w:rPr>
            </w:pPr>
          </w:p>
          <w:p w14:paraId="3096DE8E" w14:textId="77777777" w:rsidR="00610AD2" w:rsidRPr="0071739D" w:rsidRDefault="00610AD2" w:rsidP="00DD4585">
            <w:pPr>
              <w:rPr>
                <w:rFonts w:eastAsia="Calibri"/>
                <w:b/>
                <w:bCs/>
              </w:rPr>
            </w:pPr>
            <w:r w:rsidRPr="0071739D">
              <w:rPr>
                <w:rFonts w:eastAsia="Calibri"/>
                <w:b/>
                <w:bCs/>
              </w:rPr>
              <w:t>0.25đ</w:t>
            </w:r>
          </w:p>
          <w:p w14:paraId="26E4C40E" w14:textId="77777777" w:rsidR="00610AD2" w:rsidRPr="0071739D" w:rsidRDefault="00610AD2" w:rsidP="00DD4585">
            <w:pPr>
              <w:rPr>
                <w:rFonts w:eastAsia="Calibri"/>
                <w:b/>
                <w:bCs/>
              </w:rPr>
            </w:pPr>
          </w:p>
          <w:p w14:paraId="31421817" w14:textId="77777777" w:rsidR="00610AD2" w:rsidRPr="0071739D" w:rsidRDefault="00610AD2" w:rsidP="00DD4585">
            <w:pPr>
              <w:rPr>
                <w:rFonts w:eastAsia="Calibri"/>
                <w:b/>
                <w:bCs/>
              </w:rPr>
            </w:pPr>
            <w:r w:rsidRPr="0071739D">
              <w:rPr>
                <w:rFonts w:eastAsia="Calibri"/>
                <w:b/>
                <w:bCs/>
              </w:rPr>
              <w:t>0.75đ</w:t>
            </w:r>
          </w:p>
          <w:p w14:paraId="4FA2FD60" w14:textId="77777777" w:rsidR="00610AD2" w:rsidRPr="0071739D" w:rsidRDefault="00610AD2" w:rsidP="00DD4585">
            <w:pPr>
              <w:rPr>
                <w:rFonts w:eastAsia="Calibri"/>
                <w:b/>
                <w:bCs/>
              </w:rPr>
            </w:pPr>
          </w:p>
          <w:p w14:paraId="3ADF2F9B" w14:textId="77777777" w:rsidR="00610AD2" w:rsidRPr="0071739D" w:rsidRDefault="00610AD2" w:rsidP="00DD4585">
            <w:pPr>
              <w:rPr>
                <w:rFonts w:eastAsia="Calibri"/>
                <w:b/>
                <w:bCs/>
              </w:rPr>
            </w:pPr>
          </w:p>
          <w:p w14:paraId="1F321E15" w14:textId="77777777" w:rsidR="00610AD2" w:rsidRPr="0071739D" w:rsidRDefault="00610AD2" w:rsidP="00DD4585">
            <w:pPr>
              <w:rPr>
                <w:rFonts w:eastAsia="Calibri"/>
                <w:b/>
                <w:bCs/>
              </w:rPr>
            </w:pPr>
          </w:p>
          <w:p w14:paraId="60B8DE20" w14:textId="77777777" w:rsidR="00610AD2" w:rsidRPr="0071739D" w:rsidRDefault="00610AD2" w:rsidP="00DD4585">
            <w:pPr>
              <w:rPr>
                <w:rFonts w:eastAsia="Calibri"/>
                <w:b/>
                <w:bCs/>
              </w:rPr>
            </w:pPr>
          </w:p>
          <w:p w14:paraId="2F2E4AF1" w14:textId="77777777" w:rsidR="00610AD2" w:rsidRPr="0071739D" w:rsidRDefault="00610AD2" w:rsidP="00DD4585">
            <w:pPr>
              <w:rPr>
                <w:rFonts w:eastAsia="Calibri"/>
                <w:b/>
                <w:bCs/>
              </w:rPr>
            </w:pPr>
          </w:p>
          <w:p w14:paraId="1DFDC6CF" w14:textId="77777777" w:rsidR="00610AD2" w:rsidRPr="0071739D" w:rsidRDefault="00610AD2" w:rsidP="00DD4585">
            <w:pPr>
              <w:rPr>
                <w:rFonts w:eastAsia="Calibri"/>
                <w:b/>
                <w:bCs/>
              </w:rPr>
            </w:pPr>
          </w:p>
          <w:p w14:paraId="2BC0C313" w14:textId="77777777" w:rsidR="00610AD2" w:rsidRPr="0071739D" w:rsidRDefault="00610AD2" w:rsidP="00DD4585">
            <w:pPr>
              <w:rPr>
                <w:rFonts w:eastAsia="Calibri"/>
                <w:b/>
                <w:bCs/>
              </w:rPr>
            </w:pPr>
          </w:p>
          <w:p w14:paraId="1D087B82" w14:textId="77777777" w:rsidR="00610AD2" w:rsidRPr="0071739D" w:rsidRDefault="00610AD2" w:rsidP="00DD4585">
            <w:pPr>
              <w:rPr>
                <w:rFonts w:eastAsia="Calibri"/>
                <w:b/>
                <w:bCs/>
              </w:rPr>
            </w:pPr>
          </w:p>
          <w:p w14:paraId="6976E844" w14:textId="77777777" w:rsidR="00610AD2" w:rsidRPr="0071739D" w:rsidRDefault="00610AD2" w:rsidP="00DD4585">
            <w:pPr>
              <w:rPr>
                <w:rFonts w:eastAsia="Calibri"/>
                <w:b/>
                <w:bCs/>
              </w:rPr>
            </w:pPr>
            <w:r w:rsidRPr="0071739D">
              <w:rPr>
                <w:rFonts w:eastAsia="Calibri"/>
                <w:b/>
                <w:bCs/>
              </w:rPr>
              <w:t>0.25đ</w:t>
            </w:r>
          </w:p>
          <w:p w14:paraId="11B961D5" w14:textId="77777777" w:rsidR="00610AD2" w:rsidRPr="0071739D" w:rsidRDefault="00610AD2" w:rsidP="00DD4585">
            <w:pPr>
              <w:rPr>
                <w:b/>
                <w:bCs/>
              </w:rPr>
            </w:pPr>
            <w:r w:rsidRPr="0071739D">
              <w:rPr>
                <w:rFonts w:eastAsia="Calibri"/>
                <w:b/>
                <w:bCs/>
              </w:rPr>
              <w:t>0.25đ</w:t>
            </w:r>
          </w:p>
        </w:tc>
      </w:tr>
      <w:tr w:rsidR="00610AD2" w14:paraId="24A959AE" w14:textId="77777777" w:rsidTr="00DD4585">
        <w:tc>
          <w:tcPr>
            <w:tcW w:w="10843" w:type="dxa"/>
            <w:gridSpan w:val="3"/>
          </w:tcPr>
          <w:p w14:paraId="3F185CB5" w14:textId="77777777" w:rsidR="00610AD2" w:rsidRPr="0071739D" w:rsidRDefault="00610AD2" w:rsidP="00DD4585">
            <w:pPr>
              <w:jc w:val="center"/>
              <w:rPr>
                <w:b/>
                <w:bCs/>
              </w:rPr>
            </w:pPr>
            <w:r w:rsidRPr="0071739D">
              <w:rPr>
                <w:b/>
                <w:bCs/>
              </w:rPr>
              <w:t>Phần II (6 điểm)</w:t>
            </w:r>
          </w:p>
        </w:tc>
      </w:tr>
      <w:tr w:rsidR="00610AD2" w14:paraId="6299F478" w14:textId="77777777" w:rsidTr="00DD4585">
        <w:tc>
          <w:tcPr>
            <w:tcW w:w="1440" w:type="dxa"/>
          </w:tcPr>
          <w:p w14:paraId="0FE23E75" w14:textId="77777777" w:rsidR="00610AD2" w:rsidRPr="0071739D" w:rsidRDefault="00610AD2" w:rsidP="00DD4585">
            <w:pPr>
              <w:jc w:val="center"/>
              <w:rPr>
                <w:b/>
                <w:bCs/>
              </w:rPr>
            </w:pPr>
            <w:r w:rsidRPr="0071739D">
              <w:rPr>
                <w:b/>
                <w:bCs/>
              </w:rPr>
              <w:t>Câu 1</w:t>
            </w:r>
          </w:p>
          <w:p w14:paraId="7582C499" w14:textId="77777777" w:rsidR="00610AD2" w:rsidRPr="0071739D" w:rsidRDefault="00610AD2" w:rsidP="00DD4585">
            <w:pPr>
              <w:jc w:val="center"/>
              <w:rPr>
                <w:b/>
                <w:bCs/>
              </w:rPr>
            </w:pPr>
            <w:r w:rsidRPr="0071739D">
              <w:rPr>
                <w:b/>
                <w:bCs/>
              </w:rPr>
              <w:t>(1 điểm)</w:t>
            </w:r>
          </w:p>
        </w:tc>
        <w:tc>
          <w:tcPr>
            <w:tcW w:w="8370" w:type="dxa"/>
          </w:tcPr>
          <w:p w14:paraId="34BD2754" w14:textId="6952A6A7" w:rsidR="00610AD2" w:rsidRDefault="00610AD2" w:rsidP="00DD4585">
            <w:pPr>
              <w:jc w:val="both"/>
            </w:pPr>
            <w:r>
              <w:t>Hoàn cảnh sáng tác: Năm 1976, sau khi cuộc kháng chiến chống Mĩ kết thúc thắng lợi, đất nước thống nhất, lăng Chủ tịch</w:t>
            </w:r>
            <w:r w:rsidR="00640D5B">
              <w:t xml:space="preserve"> Hồ Chí Minh</w:t>
            </w:r>
            <w:r>
              <w:t xml:space="preserve"> cũng vừa khánh thành, Viễn Phương ra thăm miền Bắc, vào lăng viếng Bác. Bài thơ được sáng tác nhân dịp đó.</w:t>
            </w:r>
          </w:p>
        </w:tc>
        <w:tc>
          <w:tcPr>
            <w:tcW w:w="1028" w:type="dxa"/>
          </w:tcPr>
          <w:p w14:paraId="579AA432" w14:textId="77777777" w:rsidR="00610AD2" w:rsidRPr="0071739D" w:rsidRDefault="00610AD2" w:rsidP="00DD4585">
            <w:pPr>
              <w:rPr>
                <w:b/>
                <w:bCs/>
              </w:rPr>
            </w:pPr>
            <w:r w:rsidRPr="0071739D">
              <w:rPr>
                <w:b/>
                <w:bCs/>
              </w:rPr>
              <w:t>1đ</w:t>
            </w:r>
          </w:p>
        </w:tc>
      </w:tr>
      <w:tr w:rsidR="00610AD2" w14:paraId="2FC25BAB" w14:textId="77777777" w:rsidTr="00DD4585">
        <w:tc>
          <w:tcPr>
            <w:tcW w:w="1440" w:type="dxa"/>
          </w:tcPr>
          <w:p w14:paraId="4744856C" w14:textId="77777777" w:rsidR="00610AD2" w:rsidRPr="0071739D" w:rsidRDefault="00610AD2" w:rsidP="00DD4585">
            <w:pPr>
              <w:jc w:val="center"/>
              <w:rPr>
                <w:b/>
                <w:bCs/>
              </w:rPr>
            </w:pPr>
            <w:r w:rsidRPr="0071739D">
              <w:rPr>
                <w:b/>
                <w:bCs/>
              </w:rPr>
              <w:t>Câu 2</w:t>
            </w:r>
          </w:p>
          <w:p w14:paraId="2ABF544E" w14:textId="77777777" w:rsidR="00610AD2" w:rsidRPr="0071739D" w:rsidRDefault="00610AD2" w:rsidP="00DD4585">
            <w:pPr>
              <w:jc w:val="center"/>
              <w:rPr>
                <w:b/>
                <w:bCs/>
              </w:rPr>
            </w:pPr>
            <w:r w:rsidRPr="0071739D">
              <w:rPr>
                <w:b/>
                <w:bCs/>
              </w:rPr>
              <w:t>(1 điểm)</w:t>
            </w:r>
          </w:p>
        </w:tc>
        <w:tc>
          <w:tcPr>
            <w:tcW w:w="8370" w:type="dxa"/>
          </w:tcPr>
          <w:p w14:paraId="09120689" w14:textId="77777777" w:rsidR="00610AD2" w:rsidRDefault="00610AD2" w:rsidP="00DD4585">
            <w:pPr>
              <w:jc w:val="both"/>
            </w:pPr>
            <w:r>
              <w:t>* Sự đặc biệt: cách xưng hô quen thuộc của người miền Nam “con” – “Bác”</w:t>
            </w:r>
          </w:p>
          <w:p w14:paraId="13917337" w14:textId="77777777" w:rsidR="00610AD2" w:rsidRDefault="00610AD2" w:rsidP="00DD4585">
            <w:pPr>
              <w:jc w:val="both"/>
            </w:pPr>
            <w:r>
              <w:t>* Hiệu quả nghệ thuật:</w:t>
            </w:r>
          </w:p>
          <w:p w14:paraId="4DFDB65C" w14:textId="77777777" w:rsidR="00610AD2" w:rsidRDefault="00610AD2" w:rsidP="00610AD2">
            <w:pPr>
              <w:pStyle w:val="ListParagraph"/>
              <w:numPr>
                <w:ilvl w:val="0"/>
                <w:numId w:val="1"/>
              </w:numPr>
              <w:tabs>
                <w:tab w:val="left" w:pos="350"/>
              </w:tabs>
              <w:ind w:left="0" w:hanging="10"/>
              <w:jc w:val="both"/>
            </w:pPr>
            <w:r>
              <w:t>Tạo nên cách xưng hô vừa gần gũi, thân thiết, ấm áp vừa rất mực thành kính, thiêng liêng.</w:t>
            </w:r>
          </w:p>
          <w:p w14:paraId="1949B5CD" w14:textId="77777777" w:rsidR="00610AD2" w:rsidRDefault="00610AD2" w:rsidP="00610AD2">
            <w:pPr>
              <w:pStyle w:val="ListParagraph"/>
              <w:numPr>
                <w:ilvl w:val="0"/>
                <w:numId w:val="1"/>
              </w:numPr>
              <w:tabs>
                <w:tab w:val="left" w:pos="350"/>
              </w:tabs>
              <w:ind w:left="0" w:hanging="10"/>
              <w:jc w:val="both"/>
            </w:pPr>
            <w:r>
              <w:t>Thể hiện được niềm xúc động dồn nén, chân thành của người con thăm Cha sau bao năm xa cách</w:t>
            </w:r>
          </w:p>
        </w:tc>
        <w:tc>
          <w:tcPr>
            <w:tcW w:w="1028" w:type="dxa"/>
          </w:tcPr>
          <w:p w14:paraId="3BD02CCD" w14:textId="77777777" w:rsidR="00610AD2" w:rsidRPr="0071739D" w:rsidRDefault="00610AD2" w:rsidP="00DD4585">
            <w:pPr>
              <w:rPr>
                <w:b/>
                <w:bCs/>
              </w:rPr>
            </w:pPr>
            <w:r w:rsidRPr="0071739D">
              <w:rPr>
                <w:b/>
                <w:bCs/>
              </w:rPr>
              <w:t>0.5đ</w:t>
            </w:r>
          </w:p>
          <w:p w14:paraId="3C537835" w14:textId="77777777" w:rsidR="00610AD2" w:rsidRPr="0071739D" w:rsidRDefault="00610AD2" w:rsidP="00DD4585">
            <w:pPr>
              <w:rPr>
                <w:b/>
                <w:bCs/>
              </w:rPr>
            </w:pPr>
          </w:p>
          <w:p w14:paraId="69376AE2" w14:textId="77777777" w:rsidR="00610AD2" w:rsidRPr="0071739D" w:rsidRDefault="00610AD2" w:rsidP="00DD4585">
            <w:pPr>
              <w:rPr>
                <w:b/>
                <w:bCs/>
              </w:rPr>
            </w:pPr>
          </w:p>
          <w:p w14:paraId="0E0C53F2" w14:textId="77777777" w:rsidR="00610AD2" w:rsidRPr="0071739D" w:rsidRDefault="00610AD2" w:rsidP="00DD4585">
            <w:pPr>
              <w:rPr>
                <w:b/>
                <w:bCs/>
              </w:rPr>
            </w:pPr>
            <w:r w:rsidRPr="0071739D">
              <w:rPr>
                <w:b/>
                <w:bCs/>
              </w:rPr>
              <w:t>0.25đ</w:t>
            </w:r>
          </w:p>
          <w:p w14:paraId="09FD175A" w14:textId="77777777" w:rsidR="00610AD2" w:rsidRPr="0071739D" w:rsidRDefault="00610AD2" w:rsidP="00DD4585">
            <w:pPr>
              <w:rPr>
                <w:b/>
                <w:bCs/>
              </w:rPr>
            </w:pPr>
          </w:p>
          <w:p w14:paraId="4D758028" w14:textId="77777777" w:rsidR="00610AD2" w:rsidRPr="0071739D" w:rsidRDefault="00610AD2" w:rsidP="00DD4585">
            <w:pPr>
              <w:rPr>
                <w:b/>
                <w:bCs/>
              </w:rPr>
            </w:pPr>
            <w:r w:rsidRPr="0071739D">
              <w:rPr>
                <w:b/>
                <w:bCs/>
              </w:rPr>
              <w:t>0.25đ</w:t>
            </w:r>
          </w:p>
        </w:tc>
      </w:tr>
      <w:tr w:rsidR="00610AD2" w14:paraId="323CDC51" w14:textId="77777777" w:rsidTr="00DD4585">
        <w:tc>
          <w:tcPr>
            <w:tcW w:w="1440" w:type="dxa"/>
          </w:tcPr>
          <w:p w14:paraId="4E43807E" w14:textId="77777777" w:rsidR="00610AD2" w:rsidRPr="0071739D" w:rsidRDefault="00610AD2" w:rsidP="00DD4585">
            <w:pPr>
              <w:jc w:val="center"/>
              <w:rPr>
                <w:b/>
                <w:bCs/>
              </w:rPr>
            </w:pPr>
            <w:r w:rsidRPr="0071739D">
              <w:rPr>
                <w:b/>
                <w:bCs/>
              </w:rPr>
              <w:t>Câu 3</w:t>
            </w:r>
          </w:p>
          <w:p w14:paraId="0EA545A8" w14:textId="77777777" w:rsidR="00610AD2" w:rsidRPr="0071739D" w:rsidRDefault="00610AD2" w:rsidP="00DD4585">
            <w:pPr>
              <w:jc w:val="center"/>
              <w:rPr>
                <w:b/>
                <w:bCs/>
              </w:rPr>
            </w:pPr>
            <w:r w:rsidRPr="0071739D">
              <w:rPr>
                <w:b/>
                <w:bCs/>
              </w:rPr>
              <w:lastRenderedPageBreak/>
              <w:t>(3.5 điểm)</w:t>
            </w:r>
          </w:p>
        </w:tc>
        <w:tc>
          <w:tcPr>
            <w:tcW w:w="8370" w:type="dxa"/>
          </w:tcPr>
          <w:p w14:paraId="756DF660" w14:textId="77777777" w:rsidR="00610AD2" w:rsidRDefault="00610AD2" w:rsidP="00DD4585">
            <w:pPr>
              <w:jc w:val="both"/>
              <w:rPr>
                <w:rFonts w:eastAsia="Calibri"/>
                <w:bCs/>
              </w:rPr>
            </w:pPr>
            <w:r w:rsidRPr="006F6109">
              <w:rPr>
                <w:rFonts w:eastAsia="Calibri"/>
                <w:b/>
              </w:rPr>
              <w:lastRenderedPageBreak/>
              <w:t>a) Về hình thức:</w:t>
            </w:r>
            <w:r w:rsidRPr="00AA6CD7">
              <w:rPr>
                <w:rFonts w:eastAsia="Calibri"/>
                <w:bCs/>
              </w:rPr>
              <w:t xml:space="preserve"> </w:t>
            </w:r>
          </w:p>
          <w:p w14:paraId="1691B17F" w14:textId="77777777" w:rsidR="00610AD2" w:rsidRDefault="00610AD2" w:rsidP="00DD4585">
            <w:pPr>
              <w:jc w:val="both"/>
              <w:rPr>
                <w:rFonts w:eastAsia="Calibri"/>
                <w:bCs/>
              </w:rPr>
            </w:pPr>
            <w:r w:rsidRPr="00575FCD">
              <w:rPr>
                <w:rFonts w:eastAsia="Calibri"/>
                <w:bCs/>
              </w:rPr>
              <w:lastRenderedPageBreak/>
              <w:t>- đ</w:t>
            </w:r>
            <w:r>
              <w:rPr>
                <w:rFonts w:eastAsia="Calibri"/>
                <w:bCs/>
              </w:rPr>
              <w:t>oạn văn quy nạp, đủ số câu</w:t>
            </w:r>
          </w:p>
          <w:p w14:paraId="6E5308E9" w14:textId="77777777" w:rsidR="00610AD2" w:rsidRPr="00575FCD" w:rsidRDefault="00610AD2" w:rsidP="00DD4585">
            <w:pPr>
              <w:jc w:val="both"/>
              <w:rPr>
                <w:rFonts w:eastAsia="Calibri"/>
                <w:bCs/>
              </w:rPr>
            </w:pPr>
            <w:r>
              <w:rPr>
                <w:rFonts w:eastAsia="Calibri"/>
                <w:bCs/>
              </w:rPr>
              <w:t>- dùng đúng, chỉ rõ khởi ngữ, phép lặp</w:t>
            </w:r>
          </w:p>
          <w:p w14:paraId="0289C032" w14:textId="77777777" w:rsidR="00610AD2" w:rsidRDefault="00610AD2" w:rsidP="00DD4585">
            <w:pPr>
              <w:jc w:val="both"/>
              <w:rPr>
                <w:rFonts w:eastAsia="Arial"/>
                <w:iCs/>
              </w:rPr>
            </w:pPr>
            <w:r w:rsidRPr="006F6109">
              <w:rPr>
                <w:rFonts w:eastAsia="Calibri"/>
                <w:b/>
              </w:rPr>
              <w:t xml:space="preserve">b) Về nội dung: </w:t>
            </w:r>
            <w:r>
              <w:rPr>
                <w:rFonts w:eastAsia="Calibri"/>
                <w:bCs/>
              </w:rPr>
              <w:t xml:space="preserve">HS cần bám sát các nét nghệ thuật (thể thơ, nhịp thơ, từ ngữ xưng hô, cách cảm thán, sử dụng hình ảnh thân thuộc nhưng giàu sức gợi, nhân hóa, nói giảm nói tránh…) để làm rõ được </w:t>
            </w:r>
            <w:r w:rsidRPr="00101DCC">
              <w:rPr>
                <w:rFonts w:eastAsia="Arial"/>
                <w:iCs/>
              </w:rPr>
              <w:t>cảm xúc của nhà thơ khi vừa đặt chân đến lăng Bác</w:t>
            </w:r>
            <w:r>
              <w:rPr>
                <w:rFonts w:eastAsia="Arial"/>
                <w:iCs/>
              </w:rPr>
              <w:t>:</w:t>
            </w:r>
          </w:p>
          <w:p w14:paraId="799EE0DA" w14:textId="77777777" w:rsidR="00610AD2" w:rsidRDefault="00610AD2" w:rsidP="00DD4585">
            <w:pPr>
              <w:jc w:val="both"/>
              <w:rPr>
                <w:rFonts w:eastAsia="Arial"/>
                <w:bCs/>
                <w:iCs/>
              </w:rPr>
            </w:pPr>
            <w:r>
              <w:rPr>
                <w:rFonts w:eastAsia="Arial"/>
                <w:bCs/>
                <w:iCs/>
              </w:rPr>
              <w:t>* Câu mở đầu: gọn như 1 thông báo -&gt; sự xúc động của một người từ chiến trường miền Nam sau bao năm mong mỏi bây giờ mới được ra viếng Bác.</w:t>
            </w:r>
          </w:p>
          <w:p w14:paraId="5F250F38" w14:textId="77777777" w:rsidR="00610AD2" w:rsidRPr="00AA2BA3" w:rsidRDefault="00610AD2" w:rsidP="00DD4585">
            <w:pPr>
              <w:jc w:val="both"/>
              <w:rPr>
                <w:rFonts w:eastAsia="Calibri"/>
                <w:bCs/>
              </w:rPr>
            </w:pPr>
            <w:r>
              <w:rPr>
                <w:rFonts w:eastAsia="Calibri"/>
                <w:bCs/>
              </w:rPr>
              <w:t>* Ba câu thơ sau: ấn tượng về “hàng tre” - hình ảnh đầu tiên nhìn thấy và ấn tượng đậm nét về cảnh quan bên lăng với sự chuyển đổi ý nghĩa của hình ảnh tre từ tả thực đến biểu tượng…</w:t>
            </w:r>
          </w:p>
        </w:tc>
        <w:tc>
          <w:tcPr>
            <w:tcW w:w="1028" w:type="dxa"/>
          </w:tcPr>
          <w:p w14:paraId="2BC5CA36" w14:textId="77777777" w:rsidR="00610AD2" w:rsidRPr="0071739D" w:rsidRDefault="00610AD2" w:rsidP="00DD4585">
            <w:pPr>
              <w:rPr>
                <w:b/>
                <w:bCs/>
              </w:rPr>
            </w:pPr>
          </w:p>
          <w:p w14:paraId="5DEB3E8D" w14:textId="77777777" w:rsidR="00610AD2" w:rsidRPr="0071739D" w:rsidRDefault="00610AD2" w:rsidP="00DD4585">
            <w:pPr>
              <w:rPr>
                <w:b/>
                <w:bCs/>
              </w:rPr>
            </w:pPr>
            <w:r w:rsidRPr="0071739D">
              <w:rPr>
                <w:b/>
                <w:bCs/>
              </w:rPr>
              <w:lastRenderedPageBreak/>
              <w:t>0.5đ</w:t>
            </w:r>
          </w:p>
          <w:p w14:paraId="24CB8542" w14:textId="77777777" w:rsidR="00610AD2" w:rsidRPr="0071739D" w:rsidRDefault="00610AD2" w:rsidP="00DD4585">
            <w:pPr>
              <w:rPr>
                <w:b/>
                <w:bCs/>
              </w:rPr>
            </w:pPr>
            <w:r w:rsidRPr="0071739D">
              <w:rPr>
                <w:b/>
                <w:bCs/>
              </w:rPr>
              <w:t>1đ</w:t>
            </w:r>
          </w:p>
          <w:p w14:paraId="2EC40D3E" w14:textId="77777777" w:rsidR="00610AD2" w:rsidRPr="0071739D" w:rsidRDefault="00610AD2" w:rsidP="00DD4585">
            <w:pPr>
              <w:rPr>
                <w:b/>
                <w:bCs/>
              </w:rPr>
            </w:pPr>
            <w:r w:rsidRPr="0071739D">
              <w:rPr>
                <w:b/>
                <w:bCs/>
              </w:rPr>
              <w:t>2đ</w:t>
            </w:r>
          </w:p>
        </w:tc>
      </w:tr>
      <w:tr w:rsidR="00610AD2" w14:paraId="2EE3877D" w14:textId="77777777" w:rsidTr="00DD4585">
        <w:tc>
          <w:tcPr>
            <w:tcW w:w="1440" w:type="dxa"/>
          </w:tcPr>
          <w:p w14:paraId="63DCCC44" w14:textId="77777777" w:rsidR="00610AD2" w:rsidRPr="0071739D" w:rsidRDefault="00610AD2" w:rsidP="00DD4585">
            <w:pPr>
              <w:jc w:val="center"/>
              <w:rPr>
                <w:b/>
                <w:bCs/>
              </w:rPr>
            </w:pPr>
            <w:r w:rsidRPr="0071739D">
              <w:rPr>
                <w:b/>
                <w:bCs/>
              </w:rPr>
              <w:lastRenderedPageBreak/>
              <w:t>Câu 4</w:t>
            </w:r>
          </w:p>
          <w:p w14:paraId="2895396D" w14:textId="77777777" w:rsidR="00610AD2" w:rsidRPr="0071739D" w:rsidRDefault="00610AD2" w:rsidP="00DD4585">
            <w:pPr>
              <w:jc w:val="center"/>
              <w:rPr>
                <w:b/>
                <w:bCs/>
              </w:rPr>
            </w:pPr>
            <w:r w:rsidRPr="0071739D">
              <w:rPr>
                <w:b/>
                <w:bCs/>
              </w:rPr>
              <w:t>(0.5 điểm)</w:t>
            </w:r>
          </w:p>
        </w:tc>
        <w:tc>
          <w:tcPr>
            <w:tcW w:w="8370" w:type="dxa"/>
          </w:tcPr>
          <w:p w14:paraId="7FC8D393" w14:textId="77777777" w:rsidR="00610AD2" w:rsidRDefault="00610AD2" w:rsidP="00DD4585">
            <w:pPr>
              <w:jc w:val="both"/>
            </w:pPr>
            <w:r>
              <w:t>Tre Việt Nam – Thép Mới…</w:t>
            </w:r>
          </w:p>
        </w:tc>
        <w:tc>
          <w:tcPr>
            <w:tcW w:w="1028" w:type="dxa"/>
          </w:tcPr>
          <w:p w14:paraId="5669AB75" w14:textId="77777777" w:rsidR="00610AD2" w:rsidRPr="0071739D" w:rsidRDefault="00610AD2" w:rsidP="00DD4585">
            <w:pPr>
              <w:rPr>
                <w:b/>
                <w:bCs/>
              </w:rPr>
            </w:pPr>
            <w:r w:rsidRPr="0071739D">
              <w:rPr>
                <w:b/>
                <w:bCs/>
              </w:rPr>
              <w:t>0.5đ</w:t>
            </w:r>
          </w:p>
        </w:tc>
      </w:tr>
    </w:tbl>
    <w:p w14:paraId="69D19409" w14:textId="77777777" w:rsidR="00610AD2" w:rsidRDefault="00610AD2" w:rsidP="00610AD2"/>
    <w:p w14:paraId="2828FE01" w14:textId="77777777" w:rsidR="00610AD2" w:rsidRDefault="00610AD2" w:rsidP="00610AD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3260"/>
        <w:gridCol w:w="3260"/>
      </w:tblGrid>
      <w:tr w:rsidR="00C41DB1" w:rsidRPr="00DC17B4" w14:paraId="437D3C5F" w14:textId="77777777" w:rsidTr="00505951">
        <w:tc>
          <w:tcPr>
            <w:tcW w:w="4320" w:type="dxa"/>
          </w:tcPr>
          <w:p w14:paraId="406D9AB5" w14:textId="77777777" w:rsidR="00C41DB1" w:rsidRPr="00DC17B4" w:rsidRDefault="00C41DB1" w:rsidP="00505951">
            <w:pPr>
              <w:jc w:val="center"/>
              <w:rPr>
                <w:rFonts w:eastAsia="Calibri"/>
                <w:b/>
                <w:bCs/>
              </w:rPr>
            </w:pPr>
            <w:r w:rsidRPr="00DC17B4">
              <w:rPr>
                <w:rFonts w:eastAsia="Calibri"/>
                <w:b/>
                <w:bCs/>
              </w:rPr>
              <w:t>Ban Giám hiệu</w:t>
            </w:r>
          </w:p>
          <w:p w14:paraId="47D4DF4E" w14:textId="77777777" w:rsidR="00C41DB1" w:rsidRPr="00DC17B4" w:rsidRDefault="00C41DB1" w:rsidP="00505951">
            <w:pPr>
              <w:jc w:val="center"/>
              <w:rPr>
                <w:rFonts w:eastAsia="Calibri"/>
                <w:b/>
                <w:bCs/>
              </w:rPr>
            </w:pPr>
          </w:p>
          <w:p w14:paraId="4C878D19" w14:textId="77777777" w:rsidR="00C41DB1" w:rsidRPr="00DC17B4" w:rsidRDefault="00C41DB1" w:rsidP="00505951">
            <w:pPr>
              <w:jc w:val="center"/>
              <w:rPr>
                <w:rFonts w:eastAsia="Calibri"/>
                <w:b/>
                <w:bCs/>
              </w:rPr>
            </w:pPr>
          </w:p>
          <w:p w14:paraId="073CE927" w14:textId="77777777" w:rsidR="00C41DB1" w:rsidRPr="00DC17B4" w:rsidRDefault="00C41DB1" w:rsidP="00505951">
            <w:pPr>
              <w:jc w:val="center"/>
              <w:rPr>
                <w:rFonts w:eastAsia="Calibri"/>
                <w:b/>
                <w:bCs/>
              </w:rPr>
            </w:pPr>
            <w:r>
              <w:rPr>
                <w:rFonts w:eastAsia="Calibri"/>
                <w:b/>
                <w:bCs/>
              </w:rPr>
              <w:t>Nguyễn Thị Sơn Hường</w:t>
            </w:r>
          </w:p>
        </w:tc>
        <w:tc>
          <w:tcPr>
            <w:tcW w:w="4140" w:type="dxa"/>
          </w:tcPr>
          <w:p w14:paraId="46C93451" w14:textId="77777777" w:rsidR="00C41DB1" w:rsidRPr="00DC17B4" w:rsidRDefault="00C41DB1" w:rsidP="00505951">
            <w:pPr>
              <w:jc w:val="center"/>
              <w:rPr>
                <w:rFonts w:eastAsia="Calibri"/>
                <w:b/>
                <w:bCs/>
              </w:rPr>
            </w:pPr>
            <w:r w:rsidRPr="00DC17B4">
              <w:rPr>
                <w:rFonts w:eastAsia="Calibri"/>
                <w:b/>
                <w:bCs/>
              </w:rPr>
              <w:t>TM Tổ chuyên môn</w:t>
            </w:r>
          </w:p>
          <w:p w14:paraId="2FE8D547" w14:textId="77777777" w:rsidR="00C41DB1" w:rsidRPr="00DC17B4" w:rsidRDefault="00C41DB1" w:rsidP="00505951">
            <w:pPr>
              <w:jc w:val="center"/>
              <w:rPr>
                <w:rFonts w:eastAsia="Calibri"/>
                <w:b/>
                <w:bCs/>
              </w:rPr>
            </w:pPr>
          </w:p>
          <w:p w14:paraId="124AD412" w14:textId="77777777" w:rsidR="00C41DB1" w:rsidRPr="00DC17B4" w:rsidRDefault="00C41DB1" w:rsidP="00505951">
            <w:pPr>
              <w:jc w:val="center"/>
              <w:rPr>
                <w:rFonts w:eastAsia="Calibri"/>
                <w:b/>
                <w:bCs/>
              </w:rPr>
            </w:pPr>
          </w:p>
          <w:p w14:paraId="5BB670C2" w14:textId="77777777" w:rsidR="00C41DB1" w:rsidRPr="00DC17B4" w:rsidRDefault="00C41DB1" w:rsidP="00505951">
            <w:pPr>
              <w:jc w:val="center"/>
              <w:rPr>
                <w:rFonts w:eastAsia="Calibri"/>
                <w:b/>
                <w:bCs/>
              </w:rPr>
            </w:pPr>
            <w:r w:rsidRPr="00DC17B4">
              <w:rPr>
                <w:rFonts w:eastAsia="Calibri"/>
                <w:b/>
                <w:bCs/>
              </w:rPr>
              <w:t>Tô Thị Phương Dung</w:t>
            </w:r>
          </w:p>
        </w:tc>
        <w:tc>
          <w:tcPr>
            <w:tcW w:w="4140" w:type="dxa"/>
          </w:tcPr>
          <w:p w14:paraId="0110A17D" w14:textId="77777777" w:rsidR="00C41DB1" w:rsidRPr="00DC17B4" w:rsidRDefault="00C41DB1" w:rsidP="00505951">
            <w:pPr>
              <w:jc w:val="center"/>
              <w:rPr>
                <w:rFonts w:eastAsia="Calibri"/>
                <w:b/>
                <w:bCs/>
              </w:rPr>
            </w:pPr>
            <w:r w:rsidRPr="00DC17B4">
              <w:rPr>
                <w:rFonts w:eastAsia="Calibri"/>
                <w:b/>
                <w:bCs/>
              </w:rPr>
              <w:t>Nhóm chuyên môn</w:t>
            </w:r>
          </w:p>
          <w:p w14:paraId="760FF82C" w14:textId="77777777" w:rsidR="00C41DB1" w:rsidRPr="00DC17B4" w:rsidRDefault="00C41DB1" w:rsidP="00505951">
            <w:pPr>
              <w:jc w:val="center"/>
              <w:rPr>
                <w:rFonts w:eastAsia="Calibri"/>
                <w:b/>
                <w:bCs/>
              </w:rPr>
            </w:pPr>
          </w:p>
          <w:p w14:paraId="5DB09FED" w14:textId="77777777" w:rsidR="00C41DB1" w:rsidRPr="00DC17B4" w:rsidRDefault="00C41DB1" w:rsidP="00505951">
            <w:pPr>
              <w:jc w:val="center"/>
              <w:rPr>
                <w:rFonts w:eastAsia="Calibri"/>
                <w:b/>
                <w:bCs/>
              </w:rPr>
            </w:pPr>
          </w:p>
          <w:p w14:paraId="5BF43AB6" w14:textId="77777777" w:rsidR="00C41DB1" w:rsidRPr="00DC17B4" w:rsidRDefault="00C41DB1" w:rsidP="00505951">
            <w:pPr>
              <w:jc w:val="center"/>
              <w:rPr>
                <w:rFonts w:eastAsia="Calibri"/>
                <w:b/>
                <w:bCs/>
              </w:rPr>
            </w:pPr>
            <w:r>
              <w:rPr>
                <w:rFonts w:eastAsia="Calibri"/>
                <w:b/>
                <w:bCs/>
              </w:rPr>
              <w:t>Tô Thị Phương Dung</w:t>
            </w:r>
          </w:p>
        </w:tc>
      </w:tr>
    </w:tbl>
    <w:p w14:paraId="572C833D" w14:textId="77777777" w:rsidR="00610AD2" w:rsidRPr="00101DCC" w:rsidRDefault="00610AD2" w:rsidP="00610AD2"/>
    <w:p w14:paraId="5E1CD5F4" w14:textId="4415EF3D" w:rsidR="00833CB8" w:rsidRDefault="00833CB8">
      <w:pPr>
        <w:spacing w:after="160" w:line="259" w:lineRule="auto"/>
      </w:pPr>
      <w:r>
        <w:br w:type="page"/>
      </w:r>
    </w:p>
    <w:tbl>
      <w:tblPr>
        <w:tblpPr w:leftFromText="180" w:rightFromText="180" w:vertAnchor="text" w:horzAnchor="margin" w:tblpXSpec="center" w:tblpY="-269"/>
        <w:tblW w:w="9900" w:type="dxa"/>
        <w:tblLook w:val="04A0" w:firstRow="1" w:lastRow="0" w:firstColumn="1" w:lastColumn="0" w:noHBand="0" w:noVBand="1"/>
      </w:tblPr>
      <w:tblGrid>
        <w:gridCol w:w="4860"/>
        <w:gridCol w:w="5040"/>
      </w:tblGrid>
      <w:tr w:rsidR="00833CB8" w:rsidRPr="00553D0B" w14:paraId="7E5B4208" w14:textId="77777777" w:rsidTr="00DD4585">
        <w:trPr>
          <w:trHeight w:val="1118"/>
        </w:trPr>
        <w:tc>
          <w:tcPr>
            <w:tcW w:w="4860" w:type="dxa"/>
          </w:tcPr>
          <w:p w14:paraId="2AF71ADE" w14:textId="77777777" w:rsidR="00833CB8" w:rsidRPr="00553D0B" w:rsidRDefault="00833CB8" w:rsidP="00DD4585">
            <w:pPr>
              <w:spacing w:line="276" w:lineRule="auto"/>
              <w:jc w:val="center"/>
              <w:outlineLvl w:val="0"/>
              <w:rPr>
                <w:b/>
                <w:lang w:val="nl-NL"/>
              </w:rPr>
            </w:pPr>
            <w:r w:rsidRPr="00553D0B">
              <w:rPr>
                <w:b/>
                <w:lang w:val="nl-NL"/>
              </w:rPr>
              <w:lastRenderedPageBreak/>
              <w:t>TRƯỜNG THCS THƯỢNG THANH</w:t>
            </w:r>
          </w:p>
          <w:p w14:paraId="64CE79B5" w14:textId="7766B17E" w:rsidR="00833CB8" w:rsidRPr="00553D0B" w:rsidRDefault="00833CB8" w:rsidP="00DD4585">
            <w:pPr>
              <w:spacing w:line="276" w:lineRule="auto"/>
              <w:jc w:val="center"/>
              <w:outlineLvl w:val="0"/>
              <w:rPr>
                <w:b/>
                <w:lang w:val="nl-NL"/>
              </w:rPr>
            </w:pPr>
            <w:r w:rsidRPr="00553D0B">
              <w:rPr>
                <w:b/>
                <w:lang w:val="nl-NL"/>
              </w:rPr>
              <w:t>Năm học 202</w:t>
            </w:r>
            <w:r>
              <w:rPr>
                <w:b/>
                <w:lang w:val="nl-NL"/>
              </w:rPr>
              <w:t>3</w:t>
            </w:r>
            <w:r w:rsidRPr="00553D0B">
              <w:rPr>
                <w:b/>
                <w:lang w:val="nl-NL"/>
              </w:rPr>
              <w:t xml:space="preserve"> – 202</w:t>
            </w:r>
            <w:r>
              <w:rPr>
                <w:b/>
                <w:lang w:val="nl-NL"/>
              </w:rPr>
              <w:t>4</w:t>
            </w:r>
          </w:p>
          <w:p w14:paraId="60200465" w14:textId="51654BF8" w:rsidR="00833CB8" w:rsidRPr="00553D0B" w:rsidRDefault="00833CB8" w:rsidP="00DD4585">
            <w:pPr>
              <w:tabs>
                <w:tab w:val="center" w:pos="2373"/>
                <w:tab w:val="left" w:pos="3990"/>
              </w:tabs>
              <w:spacing w:line="276" w:lineRule="auto"/>
              <w:jc w:val="center"/>
              <w:rPr>
                <w:b/>
              </w:rPr>
            </w:pPr>
            <w:r w:rsidRPr="00553D0B">
              <w:rPr>
                <w:b/>
              </w:rPr>
              <w:t xml:space="preserve">ĐỀ </w:t>
            </w:r>
            <w:r w:rsidR="00AD6879">
              <w:rPr>
                <w:b/>
              </w:rPr>
              <w:t>DỰ PHÒNG</w:t>
            </w:r>
          </w:p>
          <w:p w14:paraId="47558942" w14:textId="77777777" w:rsidR="00833CB8" w:rsidRPr="00553D0B" w:rsidRDefault="00833CB8" w:rsidP="00DD4585">
            <w:pPr>
              <w:spacing w:line="276" w:lineRule="auto"/>
              <w:jc w:val="center"/>
              <w:outlineLvl w:val="0"/>
              <w:rPr>
                <w:b/>
                <w:u w:val="single"/>
                <w:lang w:val="nl-NL"/>
              </w:rPr>
            </w:pPr>
          </w:p>
        </w:tc>
        <w:tc>
          <w:tcPr>
            <w:tcW w:w="5040" w:type="dxa"/>
            <w:tcBorders>
              <w:left w:val="nil"/>
            </w:tcBorders>
          </w:tcPr>
          <w:p w14:paraId="377F7867" w14:textId="77777777" w:rsidR="00833CB8" w:rsidRPr="00553D0B" w:rsidRDefault="00833CB8" w:rsidP="00DD4585">
            <w:pPr>
              <w:spacing w:line="276" w:lineRule="auto"/>
              <w:jc w:val="center"/>
              <w:outlineLvl w:val="0"/>
              <w:rPr>
                <w:b/>
                <w:lang w:val="nl-NL"/>
              </w:rPr>
            </w:pPr>
            <w:r w:rsidRPr="00553D0B">
              <w:rPr>
                <w:b/>
                <w:lang w:val="nl-NL"/>
              </w:rPr>
              <w:t>ĐỀ KIỂM TRA GIỮA KỲ II</w:t>
            </w:r>
          </w:p>
          <w:p w14:paraId="303ACF93" w14:textId="77777777" w:rsidR="00833CB8" w:rsidRPr="00553D0B" w:rsidRDefault="00833CB8" w:rsidP="00DD4585">
            <w:pPr>
              <w:spacing w:line="276" w:lineRule="auto"/>
              <w:jc w:val="center"/>
              <w:outlineLvl w:val="0"/>
              <w:rPr>
                <w:b/>
                <w:lang w:val="nl-NL"/>
              </w:rPr>
            </w:pPr>
            <w:r w:rsidRPr="00553D0B">
              <w:rPr>
                <w:b/>
                <w:lang w:val="nl-NL"/>
              </w:rPr>
              <w:t>Môn: Ngữ văn 9</w:t>
            </w:r>
          </w:p>
          <w:p w14:paraId="5B3A112B" w14:textId="77777777" w:rsidR="00833CB8" w:rsidRPr="00553D0B" w:rsidRDefault="00833CB8" w:rsidP="00DD4585">
            <w:pPr>
              <w:spacing w:line="276" w:lineRule="auto"/>
              <w:jc w:val="center"/>
              <w:outlineLvl w:val="0"/>
              <w:rPr>
                <w:i/>
                <w:lang w:val="nl-NL"/>
              </w:rPr>
            </w:pPr>
            <w:r w:rsidRPr="00553D0B">
              <w:rPr>
                <w:i/>
                <w:lang w:val="nl-NL"/>
              </w:rPr>
              <w:t>Thời gian: 90 phút</w:t>
            </w:r>
          </w:p>
          <w:p w14:paraId="5DB1857F" w14:textId="0318F09F" w:rsidR="00833CB8" w:rsidRPr="00553D0B" w:rsidRDefault="00833CB8" w:rsidP="00DD4585">
            <w:pPr>
              <w:spacing w:line="276" w:lineRule="auto"/>
              <w:jc w:val="center"/>
              <w:outlineLvl w:val="0"/>
              <w:rPr>
                <w:lang w:val="nl-NL"/>
              </w:rPr>
            </w:pPr>
            <w:r w:rsidRPr="00553D0B">
              <w:rPr>
                <w:lang w:val="nl-NL"/>
              </w:rPr>
              <w:t xml:space="preserve">Ngày thi: </w:t>
            </w:r>
            <w:r w:rsidR="00AD6879">
              <w:rPr>
                <w:lang w:val="nl-NL"/>
              </w:rPr>
              <w:t xml:space="preserve"> </w:t>
            </w:r>
            <w:r w:rsidRPr="00553D0B">
              <w:rPr>
                <w:lang w:val="nl-NL"/>
              </w:rPr>
              <w:t>/</w:t>
            </w:r>
            <w:r w:rsidR="00AD6879">
              <w:rPr>
                <w:lang w:val="nl-NL"/>
              </w:rPr>
              <w:t xml:space="preserve">   </w:t>
            </w:r>
            <w:r w:rsidRPr="00553D0B">
              <w:rPr>
                <w:lang w:val="nl-NL"/>
              </w:rPr>
              <w:t>/202</w:t>
            </w:r>
            <w:r>
              <w:rPr>
                <w:lang w:val="nl-NL"/>
              </w:rPr>
              <w:t>4</w:t>
            </w:r>
          </w:p>
        </w:tc>
      </w:tr>
    </w:tbl>
    <w:p w14:paraId="5FE14942" w14:textId="77777777" w:rsidR="00833CB8" w:rsidRPr="00553D0B" w:rsidRDefault="00833CB8" w:rsidP="00833CB8">
      <w:pPr>
        <w:spacing w:line="276" w:lineRule="auto"/>
        <w:jc w:val="both"/>
        <w:rPr>
          <w:rFonts w:eastAsia="Arial"/>
          <w:b/>
        </w:rPr>
      </w:pPr>
      <w:r w:rsidRPr="00553D0B">
        <w:rPr>
          <w:rFonts w:eastAsia="Arial"/>
          <w:b/>
        </w:rPr>
        <w:t>Phần I (4 điểm)</w:t>
      </w:r>
    </w:p>
    <w:p w14:paraId="60C4631C" w14:textId="77777777" w:rsidR="00833CB8" w:rsidRPr="00553D0B" w:rsidRDefault="00833CB8" w:rsidP="00833CB8">
      <w:pPr>
        <w:spacing w:line="276" w:lineRule="auto"/>
        <w:ind w:firstLine="720"/>
        <w:jc w:val="both"/>
        <w:rPr>
          <w:rFonts w:eastAsia="Arial"/>
          <w:bCs/>
        </w:rPr>
      </w:pPr>
      <w:r w:rsidRPr="00553D0B">
        <w:rPr>
          <w:rFonts w:eastAsia="Arial"/>
          <w:bCs/>
        </w:rPr>
        <w:t>Đọc đoạn trích sau và thực hiện các yêu cầu bên dưới:</w:t>
      </w:r>
    </w:p>
    <w:p w14:paraId="691B05DB" w14:textId="03DA716B" w:rsidR="00833CB8" w:rsidRPr="00553D0B" w:rsidRDefault="00833CB8" w:rsidP="00833CB8">
      <w:pPr>
        <w:spacing w:line="276" w:lineRule="auto"/>
        <w:ind w:firstLine="720"/>
        <w:jc w:val="both"/>
        <w:rPr>
          <w:rFonts w:eastAsia="Arial"/>
        </w:rPr>
      </w:pPr>
      <w:r w:rsidRPr="00553D0B">
        <w:rPr>
          <w:rFonts w:eastAsia="Arial"/>
        </w:rPr>
        <w:t xml:space="preserve">... </w:t>
      </w:r>
      <w:r w:rsidRPr="00F42E25">
        <w:rPr>
          <w:rFonts w:eastAsia="Arial"/>
          <w:i/>
          <w:iCs/>
        </w:rPr>
        <w:t>Đọc sách vốn có ích riêng cho mình, đọc nhiều không thể coi là vinh dự, đọc ít cũng không phải là xấu hổ. Đọc ít mà đọc kĩ, thì sẽ tập thành nếp suy nghĩ sâu xa, trầm ngâm tích lũy, thương lượng tự do đến mức làm đổi thay khi chất, đọc nhiều mà không chịu nghĩ sâu, như cưỡi ngựa qua chợ, tuy châu báu phơi đấy, chỉ tố làm cho mắt hoa ý loạn, tay không mà về. Thế gian có biết bao người đọc sách chỉ để trang trí bộ mặt, như kẻ trọc phú khoe của, chỉ biết lấy nhiều làm quý. Đối với việc học tập, cách đó chỉ là lừa mình dối người, đối với việc làm người thì cách đó thể hiện phẩm chất tầm thường, thấp kém...</w:t>
      </w:r>
    </w:p>
    <w:p w14:paraId="4CBC96D9" w14:textId="77777777" w:rsidR="00833CB8" w:rsidRPr="00553D0B" w:rsidRDefault="00833CB8" w:rsidP="00833CB8">
      <w:pPr>
        <w:spacing w:line="276" w:lineRule="auto"/>
        <w:ind w:firstLine="720"/>
        <w:jc w:val="right"/>
        <w:rPr>
          <w:rFonts w:eastAsia="Arial"/>
          <w:iCs/>
        </w:rPr>
      </w:pPr>
      <w:r w:rsidRPr="00553D0B">
        <w:rPr>
          <w:rFonts w:eastAsia="Arial"/>
          <w:iCs/>
        </w:rPr>
        <w:t xml:space="preserve"> (Ngữ văn 9, tập Hai, NXB Giáo dục, năm 2020)</w:t>
      </w:r>
    </w:p>
    <w:p w14:paraId="79F3D912" w14:textId="77777777" w:rsidR="00833CB8" w:rsidRPr="00553D0B" w:rsidRDefault="00833CB8" w:rsidP="00833CB8">
      <w:pPr>
        <w:spacing w:line="276" w:lineRule="auto"/>
        <w:jc w:val="both"/>
        <w:rPr>
          <w:rFonts w:eastAsia="Arial"/>
          <w:iCs/>
        </w:rPr>
      </w:pPr>
      <w:r w:rsidRPr="00553D0B">
        <w:rPr>
          <w:rFonts w:eastAsia="Arial"/>
          <w:b/>
          <w:bCs/>
          <w:iCs/>
        </w:rPr>
        <w:t>Câu 1.</w:t>
      </w:r>
      <w:r w:rsidRPr="00553D0B">
        <w:rPr>
          <w:rFonts w:eastAsia="Arial"/>
          <w:iCs/>
        </w:rPr>
        <w:t xml:space="preserve"> Đoạn văn trên được trích từ văn bản nào? Do ai sáng tác? </w:t>
      </w:r>
    </w:p>
    <w:p w14:paraId="1ADB8A5E" w14:textId="77777777" w:rsidR="00833CB8" w:rsidRPr="00553D0B" w:rsidRDefault="00833CB8" w:rsidP="00833CB8">
      <w:pPr>
        <w:spacing w:line="276" w:lineRule="auto"/>
        <w:jc w:val="both"/>
        <w:rPr>
          <w:rFonts w:eastAsia="Arial"/>
          <w:iCs/>
        </w:rPr>
      </w:pPr>
      <w:r w:rsidRPr="00553D0B">
        <w:rPr>
          <w:rFonts w:eastAsia="Arial"/>
          <w:b/>
          <w:bCs/>
          <w:iCs/>
        </w:rPr>
        <w:t>Câu 2.</w:t>
      </w:r>
      <w:r w:rsidRPr="00553D0B">
        <w:rPr>
          <w:rFonts w:eastAsia="Arial"/>
          <w:iCs/>
        </w:rPr>
        <w:t xml:space="preserve"> Nêu phương thức biểu đạt chính của văn bản có chứa đoạn trích trên và chỉ </w:t>
      </w:r>
      <w:r>
        <w:rPr>
          <w:rFonts w:eastAsia="Arial"/>
          <w:iCs/>
        </w:rPr>
        <w:t xml:space="preserve">ra </w:t>
      </w:r>
      <w:r w:rsidRPr="00553D0B">
        <w:rPr>
          <w:rFonts w:eastAsia="Arial"/>
          <w:iCs/>
        </w:rPr>
        <w:t>một phép liên kết về hình thức được dùng trong đoạn.</w:t>
      </w:r>
    </w:p>
    <w:p w14:paraId="7357F151" w14:textId="3FF6B233" w:rsidR="00833CB8" w:rsidRPr="00553D0B" w:rsidRDefault="00833CB8" w:rsidP="00833CB8">
      <w:pPr>
        <w:spacing w:line="276" w:lineRule="auto"/>
        <w:jc w:val="both"/>
        <w:rPr>
          <w:rFonts w:eastAsia="Arial"/>
          <w:iCs/>
        </w:rPr>
      </w:pPr>
      <w:r w:rsidRPr="00553D0B">
        <w:rPr>
          <w:rFonts w:eastAsia="Arial"/>
          <w:b/>
          <w:bCs/>
          <w:iCs/>
        </w:rPr>
        <w:t>Câu 3.</w:t>
      </w:r>
      <w:r w:rsidRPr="00553D0B">
        <w:rPr>
          <w:rFonts w:eastAsia="Arial"/>
          <w:iCs/>
        </w:rPr>
        <w:t xml:space="preserve"> Từ văn bản trên, em hãy viết một đoạn văn khoảng </w:t>
      </w:r>
      <w:r w:rsidR="00FA030A">
        <w:rPr>
          <w:rFonts w:eastAsia="Arial"/>
          <w:iCs/>
        </w:rPr>
        <w:t>2/3</w:t>
      </w:r>
      <w:r w:rsidRPr="00553D0B">
        <w:rPr>
          <w:rFonts w:eastAsia="Arial"/>
          <w:iCs/>
        </w:rPr>
        <w:t xml:space="preserve"> trang giấy thi để làm rõ: Đọc sách giúp ta trưởng thành cả về trí tuệ và nhân cách.</w:t>
      </w:r>
    </w:p>
    <w:p w14:paraId="0FD1A0F9" w14:textId="77777777" w:rsidR="00833CB8" w:rsidRDefault="00833CB8" w:rsidP="00833CB8">
      <w:pPr>
        <w:spacing w:line="276" w:lineRule="auto"/>
        <w:jc w:val="both"/>
        <w:rPr>
          <w:rFonts w:eastAsia="Arial"/>
          <w:b/>
          <w:bCs/>
          <w:iCs/>
        </w:rPr>
      </w:pPr>
    </w:p>
    <w:p w14:paraId="78191D56" w14:textId="77777777" w:rsidR="00833CB8" w:rsidRPr="00553D0B" w:rsidRDefault="00833CB8" w:rsidP="00833CB8">
      <w:pPr>
        <w:spacing w:line="276" w:lineRule="auto"/>
        <w:jc w:val="both"/>
        <w:rPr>
          <w:rFonts w:eastAsia="Arial"/>
          <w:iCs/>
        </w:rPr>
      </w:pPr>
      <w:r w:rsidRPr="00553D0B">
        <w:rPr>
          <w:rFonts w:eastAsia="Arial"/>
          <w:b/>
          <w:bCs/>
          <w:iCs/>
        </w:rPr>
        <w:t>Phần II (6 điểm)</w:t>
      </w:r>
    </w:p>
    <w:p w14:paraId="768764E0" w14:textId="77777777" w:rsidR="00833CB8" w:rsidRPr="00553D0B" w:rsidRDefault="00833CB8" w:rsidP="00833CB8">
      <w:pPr>
        <w:spacing w:line="276" w:lineRule="auto"/>
        <w:ind w:firstLine="720"/>
        <w:jc w:val="both"/>
        <w:rPr>
          <w:rFonts w:eastAsia="Arial"/>
          <w:iCs/>
        </w:rPr>
      </w:pPr>
      <w:r w:rsidRPr="00553D0B">
        <w:rPr>
          <w:rFonts w:eastAsia="Arial"/>
          <w:iCs/>
        </w:rPr>
        <w:t>Bài thơ “Viếng lăng Bác” là tiếng lòng thành kính, xót thương vô hạn Viễn Phương dâng lên Người.</w:t>
      </w:r>
    </w:p>
    <w:p w14:paraId="4335D04C" w14:textId="77777777" w:rsidR="00833CB8" w:rsidRPr="00553D0B" w:rsidRDefault="00833CB8" w:rsidP="00833CB8">
      <w:pPr>
        <w:spacing w:line="276" w:lineRule="auto"/>
        <w:jc w:val="both"/>
        <w:rPr>
          <w:rFonts w:eastAsia="Arial"/>
          <w:iCs/>
        </w:rPr>
      </w:pPr>
      <w:r w:rsidRPr="00553D0B">
        <w:rPr>
          <w:rFonts w:eastAsia="Arial"/>
          <w:b/>
          <w:bCs/>
          <w:iCs/>
        </w:rPr>
        <w:t>Câu 1.</w:t>
      </w:r>
      <w:r w:rsidRPr="00553D0B">
        <w:rPr>
          <w:rFonts w:eastAsia="Arial"/>
          <w:iCs/>
        </w:rPr>
        <w:t xml:space="preserve"> Nêu hoàn cảnh sáng tác của bài thơ. </w:t>
      </w:r>
    </w:p>
    <w:p w14:paraId="0284D53F" w14:textId="77777777" w:rsidR="00833CB8" w:rsidRPr="00553D0B" w:rsidRDefault="00833CB8" w:rsidP="00833CB8">
      <w:pPr>
        <w:spacing w:line="276" w:lineRule="auto"/>
        <w:jc w:val="both"/>
        <w:rPr>
          <w:rFonts w:eastAsia="Arial"/>
          <w:iCs/>
        </w:rPr>
      </w:pPr>
      <w:r w:rsidRPr="00553D0B">
        <w:rPr>
          <w:rFonts w:eastAsia="Arial"/>
          <w:b/>
          <w:bCs/>
          <w:iCs/>
        </w:rPr>
        <w:t>Câu 2.</w:t>
      </w:r>
      <w:r w:rsidRPr="00553D0B">
        <w:rPr>
          <w:rFonts w:eastAsia="Arial"/>
          <w:iCs/>
        </w:rPr>
        <w:t xml:space="preserve"> </w:t>
      </w:r>
      <w:r>
        <w:rPr>
          <w:rFonts w:eastAsia="Arial"/>
          <w:iCs/>
        </w:rPr>
        <w:t>Chỉ ra và nêu</w:t>
      </w:r>
      <w:r w:rsidRPr="00553D0B">
        <w:rPr>
          <w:rFonts w:eastAsia="Arial"/>
          <w:iCs/>
        </w:rPr>
        <w:t xml:space="preserve"> </w:t>
      </w:r>
      <w:r>
        <w:rPr>
          <w:rFonts w:eastAsia="Arial"/>
          <w:iCs/>
        </w:rPr>
        <w:t>tác dụng của biện pháp nghệ thuật ẩn dụ được sử dụng trong hai câu thơ đầu của khổ thơ thứ hai trong “Viếng lăng Bác”.</w:t>
      </w:r>
    </w:p>
    <w:p w14:paraId="3CF57900" w14:textId="77777777" w:rsidR="00833CB8" w:rsidRPr="00553D0B" w:rsidRDefault="00833CB8" w:rsidP="00833CB8">
      <w:pPr>
        <w:spacing w:line="276" w:lineRule="auto"/>
        <w:jc w:val="both"/>
        <w:rPr>
          <w:rFonts w:eastAsia="Arial"/>
          <w:iCs/>
        </w:rPr>
      </w:pPr>
      <w:r w:rsidRPr="00553D0B">
        <w:rPr>
          <w:rFonts w:eastAsia="Arial"/>
          <w:b/>
          <w:bCs/>
          <w:iCs/>
        </w:rPr>
        <w:t>Câu 3.</w:t>
      </w:r>
      <w:r w:rsidRPr="00553D0B">
        <w:rPr>
          <w:rFonts w:eastAsia="Arial"/>
          <w:iCs/>
        </w:rPr>
        <w:t xml:space="preserve"> Bằng một đoạn văn quy nạp khoảng 12 câu, em hãy làm rõ cảm xúc củ</w:t>
      </w:r>
      <w:r>
        <w:rPr>
          <w:rFonts w:eastAsia="Arial"/>
          <w:iCs/>
        </w:rPr>
        <w:t>a nhà thơ khi chứng kiến dòng người vào lăng viếng Bác</w:t>
      </w:r>
      <w:r w:rsidRPr="00553D0B">
        <w:rPr>
          <w:rFonts w:eastAsia="Arial"/>
          <w:iCs/>
        </w:rPr>
        <w:t xml:space="preserve">. Trong đoạn có sử dụng một câu có khởi ngữ và một phép lặp để liên kết câu. (gạch chân, chỉ rõ từ ngữ dùng làm khởi ngữ và phép lặp) </w:t>
      </w:r>
    </w:p>
    <w:p w14:paraId="302FC7CD" w14:textId="77777777" w:rsidR="00833CB8" w:rsidRDefault="00833CB8" w:rsidP="00833CB8">
      <w:pPr>
        <w:spacing w:line="276" w:lineRule="auto"/>
        <w:jc w:val="both"/>
      </w:pPr>
      <w:r w:rsidRPr="00553D0B">
        <w:rPr>
          <w:b/>
          <w:bCs/>
        </w:rPr>
        <w:t>Câu 4.</w:t>
      </w:r>
      <w:r w:rsidRPr="00553D0B">
        <w:t xml:space="preserve"> </w:t>
      </w:r>
      <w:r>
        <w:t>Bài thơ có nhiều hình ảnh thơ sáng tạo, kết hợp hình ảnh thực với hình ảnh ẩn dụ, biểu tượng. Em hãy ghi lại tên một tác phẩm đã học ở chương trình Ngữ văn 9 cũng sử dụng hình ảnh thơ như vậy. Nêu rõ tên tác giả.</w:t>
      </w:r>
    </w:p>
    <w:p w14:paraId="3410C2F0" w14:textId="77777777" w:rsidR="00833CB8" w:rsidRDefault="00833CB8" w:rsidP="00833CB8">
      <w:pPr>
        <w:spacing w:line="276" w:lineRule="auto"/>
        <w:jc w:val="both"/>
      </w:pPr>
    </w:p>
    <w:p w14:paraId="02134543" w14:textId="77777777" w:rsidR="00833CB8" w:rsidRDefault="00833CB8" w:rsidP="00833CB8">
      <w:pPr>
        <w:spacing w:line="276" w:lineRule="auto"/>
        <w:jc w:val="both"/>
      </w:pPr>
    </w:p>
    <w:p w14:paraId="3854C72C" w14:textId="77777777" w:rsidR="00833CB8" w:rsidRPr="00553D0B" w:rsidRDefault="00833CB8" w:rsidP="00833CB8">
      <w:pPr>
        <w:spacing w:line="276" w:lineRule="auto"/>
        <w:jc w:val="both"/>
      </w:pPr>
    </w:p>
    <w:p w14:paraId="2769C6CB" w14:textId="77777777" w:rsidR="00833CB8" w:rsidRPr="00553D0B" w:rsidRDefault="00833CB8" w:rsidP="00833CB8">
      <w:pPr>
        <w:spacing w:line="276" w:lineRule="auto"/>
      </w:pPr>
    </w:p>
    <w:tbl>
      <w:tblPr>
        <w:tblpPr w:leftFromText="180" w:rightFromText="180" w:vertAnchor="text" w:horzAnchor="margin" w:tblpXSpec="center" w:tblpY="-269"/>
        <w:tblW w:w="9900" w:type="dxa"/>
        <w:tblLook w:val="04A0" w:firstRow="1" w:lastRow="0" w:firstColumn="1" w:lastColumn="0" w:noHBand="0" w:noVBand="1"/>
      </w:tblPr>
      <w:tblGrid>
        <w:gridCol w:w="4860"/>
        <w:gridCol w:w="5040"/>
      </w:tblGrid>
      <w:tr w:rsidR="00833CB8" w:rsidRPr="00553D0B" w14:paraId="04690DFC" w14:textId="77777777" w:rsidTr="00DD4585">
        <w:trPr>
          <w:trHeight w:val="1118"/>
        </w:trPr>
        <w:tc>
          <w:tcPr>
            <w:tcW w:w="4860" w:type="dxa"/>
          </w:tcPr>
          <w:p w14:paraId="1FFC2221" w14:textId="77777777" w:rsidR="00833CB8" w:rsidRPr="00553D0B" w:rsidRDefault="00833CB8" w:rsidP="00DD4585">
            <w:pPr>
              <w:spacing w:line="276" w:lineRule="auto"/>
              <w:jc w:val="center"/>
              <w:outlineLvl w:val="0"/>
              <w:rPr>
                <w:b/>
                <w:lang w:val="nl-NL"/>
              </w:rPr>
            </w:pPr>
            <w:r w:rsidRPr="00553D0B">
              <w:rPr>
                <w:b/>
                <w:lang w:val="nl-NL"/>
              </w:rPr>
              <w:lastRenderedPageBreak/>
              <w:t>TRƯỜNG THCS THƯỢNG THANH</w:t>
            </w:r>
          </w:p>
          <w:p w14:paraId="26B6114C" w14:textId="70EBB8BF" w:rsidR="00833CB8" w:rsidRPr="00553D0B" w:rsidRDefault="00833CB8" w:rsidP="00DD4585">
            <w:pPr>
              <w:spacing w:line="276" w:lineRule="auto"/>
              <w:jc w:val="center"/>
              <w:outlineLvl w:val="0"/>
              <w:rPr>
                <w:b/>
                <w:lang w:val="nl-NL"/>
              </w:rPr>
            </w:pPr>
            <w:r w:rsidRPr="00553D0B">
              <w:rPr>
                <w:b/>
                <w:lang w:val="nl-NL"/>
              </w:rPr>
              <w:t>Năm học 202</w:t>
            </w:r>
            <w:r w:rsidR="00AC4473">
              <w:rPr>
                <w:b/>
                <w:lang w:val="nl-NL"/>
              </w:rPr>
              <w:t>3</w:t>
            </w:r>
            <w:r w:rsidRPr="00553D0B">
              <w:rPr>
                <w:b/>
                <w:lang w:val="nl-NL"/>
              </w:rPr>
              <w:t xml:space="preserve"> – 202</w:t>
            </w:r>
            <w:r w:rsidR="00AC4473">
              <w:rPr>
                <w:b/>
                <w:lang w:val="nl-NL"/>
              </w:rPr>
              <w:t>4</w:t>
            </w:r>
          </w:p>
          <w:p w14:paraId="31C26B20" w14:textId="107A8B68" w:rsidR="00833CB8" w:rsidRPr="00553D0B" w:rsidRDefault="00833CB8" w:rsidP="00DD4585">
            <w:pPr>
              <w:tabs>
                <w:tab w:val="center" w:pos="2373"/>
                <w:tab w:val="left" w:pos="3990"/>
              </w:tabs>
              <w:spacing w:line="276" w:lineRule="auto"/>
              <w:jc w:val="center"/>
              <w:rPr>
                <w:b/>
              </w:rPr>
            </w:pPr>
            <w:r w:rsidRPr="00553D0B">
              <w:rPr>
                <w:b/>
              </w:rPr>
              <w:t xml:space="preserve">ĐỀ </w:t>
            </w:r>
            <w:r w:rsidR="00AD6879">
              <w:rPr>
                <w:b/>
              </w:rPr>
              <w:t>DỰ PHÒNG</w:t>
            </w:r>
          </w:p>
        </w:tc>
        <w:tc>
          <w:tcPr>
            <w:tcW w:w="5040" w:type="dxa"/>
            <w:tcBorders>
              <w:left w:val="nil"/>
            </w:tcBorders>
          </w:tcPr>
          <w:p w14:paraId="0A946E4A" w14:textId="77777777" w:rsidR="00833CB8" w:rsidRPr="00553D0B" w:rsidRDefault="00833CB8" w:rsidP="00DD4585">
            <w:pPr>
              <w:spacing w:line="276" w:lineRule="auto"/>
              <w:jc w:val="center"/>
              <w:outlineLvl w:val="0"/>
              <w:rPr>
                <w:b/>
                <w:lang w:val="nl-NL"/>
              </w:rPr>
            </w:pPr>
            <w:r w:rsidRPr="00553D0B">
              <w:rPr>
                <w:b/>
                <w:lang w:val="nl-NL"/>
              </w:rPr>
              <w:t>HƯỚNG DẪN CHẤM</w:t>
            </w:r>
            <w:r>
              <w:rPr>
                <w:b/>
                <w:lang w:val="nl-NL"/>
              </w:rPr>
              <w:t xml:space="preserve"> + BIỂU ĐIỂM</w:t>
            </w:r>
          </w:p>
          <w:p w14:paraId="7B57C12E" w14:textId="77777777" w:rsidR="00833CB8" w:rsidRPr="00553D0B" w:rsidRDefault="00833CB8" w:rsidP="00DD4585">
            <w:pPr>
              <w:spacing w:line="276" w:lineRule="auto"/>
              <w:jc w:val="center"/>
              <w:outlineLvl w:val="0"/>
              <w:rPr>
                <w:b/>
                <w:lang w:val="nl-NL"/>
              </w:rPr>
            </w:pPr>
            <w:r w:rsidRPr="00553D0B">
              <w:rPr>
                <w:b/>
                <w:lang w:val="nl-NL"/>
              </w:rPr>
              <w:t>ĐỀ KIỂM TRA GIỮA KỲ II</w:t>
            </w:r>
          </w:p>
          <w:p w14:paraId="709AF9AB" w14:textId="77777777" w:rsidR="00833CB8" w:rsidRPr="00553D0B" w:rsidRDefault="00833CB8" w:rsidP="00DD4585">
            <w:pPr>
              <w:spacing w:line="276" w:lineRule="auto"/>
              <w:jc w:val="center"/>
              <w:outlineLvl w:val="0"/>
              <w:rPr>
                <w:b/>
                <w:lang w:val="nl-NL"/>
              </w:rPr>
            </w:pPr>
            <w:r w:rsidRPr="00553D0B">
              <w:rPr>
                <w:b/>
                <w:lang w:val="nl-NL"/>
              </w:rPr>
              <w:t>Môn: Ngữ văn 9</w:t>
            </w:r>
          </w:p>
        </w:tc>
      </w:tr>
    </w:tbl>
    <w:tbl>
      <w:tblPr>
        <w:tblStyle w:val="TableGrid"/>
        <w:tblW w:w="10843" w:type="dxa"/>
        <w:tblInd w:w="-275" w:type="dxa"/>
        <w:tblLook w:val="04A0" w:firstRow="1" w:lastRow="0" w:firstColumn="1" w:lastColumn="0" w:noHBand="0" w:noVBand="1"/>
      </w:tblPr>
      <w:tblGrid>
        <w:gridCol w:w="1440"/>
        <w:gridCol w:w="8370"/>
        <w:gridCol w:w="1033"/>
      </w:tblGrid>
      <w:tr w:rsidR="00833CB8" w:rsidRPr="00553D0B" w14:paraId="174CFA81" w14:textId="77777777" w:rsidTr="00DD4585">
        <w:tc>
          <w:tcPr>
            <w:tcW w:w="1440" w:type="dxa"/>
          </w:tcPr>
          <w:p w14:paraId="4D4A2F93" w14:textId="77777777" w:rsidR="00833CB8" w:rsidRPr="00553D0B" w:rsidRDefault="00833CB8" w:rsidP="00DD4585">
            <w:pPr>
              <w:spacing w:line="276" w:lineRule="auto"/>
              <w:jc w:val="center"/>
              <w:rPr>
                <w:b/>
                <w:bCs/>
              </w:rPr>
            </w:pPr>
            <w:r w:rsidRPr="00553D0B">
              <w:rPr>
                <w:b/>
                <w:bCs/>
              </w:rPr>
              <w:t>Câu</w:t>
            </w:r>
          </w:p>
        </w:tc>
        <w:tc>
          <w:tcPr>
            <w:tcW w:w="8370" w:type="dxa"/>
          </w:tcPr>
          <w:p w14:paraId="320FE8A1" w14:textId="77777777" w:rsidR="00833CB8" w:rsidRPr="00553D0B" w:rsidRDefault="00833CB8" w:rsidP="00DD4585">
            <w:pPr>
              <w:spacing w:line="276" w:lineRule="auto"/>
              <w:jc w:val="center"/>
              <w:rPr>
                <w:b/>
                <w:bCs/>
              </w:rPr>
            </w:pPr>
            <w:r w:rsidRPr="00553D0B">
              <w:rPr>
                <w:b/>
                <w:bCs/>
              </w:rPr>
              <w:t>Nội dung</w:t>
            </w:r>
          </w:p>
        </w:tc>
        <w:tc>
          <w:tcPr>
            <w:tcW w:w="1028" w:type="dxa"/>
          </w:tcPr>
          <w:p w14:paraId="275C343E" w14:textId="77777777" w:rsidR="00833CB8" w:rsidRPr="00553D0B" w:rsidRDefault="00833CB8" w:rsidP="001B60DF">
            <w:pPr>
              <w:spacing w:line="276" w:lineRule="auto"/>
              <w:jc w:val="center"/>
              <w:rPr>
                <w:b/>
                <w:bCs/>
              </w:rPr>
            </w:pPr>
            <w:r w:rsidRPr="00553D0B">
              <w:rPr>
                <w:b/>
                <w:bCs/>
              </w:rPr>
              <w:t>Điểm</w:t>
            </w:r>
          </w:p>
        </w:tc>
      </w:tr>
      <w:tr w:rsidR="00833CB8" w:rsidRPr="00553D0B" w14:paraId="5DFD411F" w14:textId="77777777" w:rsidTr="00DD4585">
        <w:tc>
          <w:tcPr>
            <w:tcW w:w="10843" w:type="dxa"/>
            <w:gridSpan w:val="3"/>
          </w:tcPr>
          <w:p w14:paraId="7F32E161" w14:textId="77777777" w:rsidR="00833CB8" w:rsidRPr="00553D0B" w:rsidRDefault="00833CB8" w:rsidP="001B60DF">
            <w:pPr>
              <w:spacing w:line="276" w:lineRule="auto"/>
              <w:jc w:val="center"/>
              <w:rPr>
                <w:b/>
                <w:bCs/>
              </w:rPr>
            </w:pPr>
            <w:r w:rsidRPr="00553D0B">
              <w:rPr>
                <w:b/>
                <w:bCs/>
              </w:rPr>
              <w:t>Phần I (4 điểm)</w:t>
            </w:r>
          </w:p>
        </w:tc>
      </w:tr>
      <w:tr w:rsidR="00833CB8" w:rsidRPr="00553D0B" w14:paraId="389ADE23" w14:textId="77777777" w:rsidTr="00DD4585">
        <w:tc>
          <w:tcPr>
            <w:tcW w:w="1440" w:type="dxa"/>
          </w:tcPr>
          <w:p w14:paraId="57B817E7" w14:textId="77777777" w:rsidR="00833CB8" w:rsidRPr="00553D0B" w:rsidRDefault="00833CB8" w:rsidP="00DD4585">
            <w:pPr>
              <w:spacing w:line="276" w:lineRule="auto"/>
              <w:jc w:val="center"/>
              <w:rPr>
                <w:b/>
                <w:bCs/>
              </w:rPr>
            </w:pPr>
            <w:r w:rsidRPr="00553D0B">
              <w:rPr>
                <w:b/>
                <w:bCs/>
              </w:rPr>
              <w:t>Câu 1</w:t>
            </w:r>
          </w:p>
          <w:p w14:paraId="4C79EA5C" w14:textId="77777777" w:rsidR="00833CB8" w:rsidRPr="00553D0B" w:rsidRDefault="00833CB8" w:rsidP="00DD4585">
            <w:pPr>
              <w:spacing w:line="276" w:lineRule="auto"/>
              <w:jc w:val="center"/>
              <w:rPr>
                <w:b/>
                <w:bCs/>
              </w:rPr>
            </w:pPr>
            <w:r w:rsidRPr="00553D0B">
              <w:rPr>
                <w:b/>
                <w:bCs/>
              </w:rPr>
              <w:t>(1 điểm)</w:t>
            </w:r>
          </w:p>
        </w:tc>
        <w:tc>
          <w:tcPr>
            <w:tcW w:w="8370" w:type="dxa"/>
          </w:tcPr>
          <w:p w14:paraId="7C20A568" w14:textId="77777777" w:rsidR="00833CB8" w:rsidRPr="00553D0B" w:rsidRDefault="00833CB8" w:rsidP="00833CB8">
            <w:pPr>
              <w:pStyle w:val="ListParagraph"/>
              <w:numPr>
                <w:ilvl w:val="0"/>
                <w:numId w:val="1"/>
              </w:numPr>
              <w:tabs>
                <w:tab w:val="left" w:pos="260"/>
              </w:tabs>
              <w:spacing w:line="276" w:lineRule="auto"/>
              <w:ind w:left="80" w:firstLine="0"/>
            </w:pPr>
            <w:r w:rsidRPr="00553D0B">
              <w:t>Văn bản: Bàn về đọc sách</w:t>
            </w:r>
          </w:p>
          <w:p w14:paraId="0B768CC2" w14:textId="77777777" w:rsidR="00833CB8" w:rsidRPr="00553D0B" w:rsidRDefault="00833CB8" w:rsidP="00833CB8">
            <w:pPr>
              <w:pStyle w:val="ListParagraph"/>
              <w:numPr>
                <w:ilvl w:val="0"/>
                <w:numId w:val="1"/>
              </w:numPr>
              <w:tabs>
                <w:tab w:val="left" w:pos="260"/>
              </w:tabs>
              <w:spacing w:line="276" w:lineRule="auto"/>
              <w:ind w:left="80" w:firstLine="0"/>
            </w:pPr>
            <w:r w:rsidRPr="00553D0B">
              <w:t>Tác giả: Chu Quang Tiềm</w:t>
            </w:r>
          </w:p>
        </w:tc>
        <w:tc>
          <w:tcPr>
            <w:tcW w:w="1028" w:type="dxa"/>
          </w:tcPr>
          <w:p w14:paraId="5E029942" w14:textId="77777777" w:rsidR="00833CB8" w:rsidRPr="00553D0B" w:rsidRDefault="00833CB8" w:rsidP="001B60DF">
            <w:pPr>
              <w:spacing w:line="276" w:lineRule="auto"/>
              <w:jc w:val="center"/>
              <w:rPr>
                <w:b/>
                <w:bCs/>
              </w:rPr>
            </w:pPr>
            <w:r w:rsidRPr="00553D0B">
              <w:rPr>
                <w:b/>
                <w:bCs/>
              </w:rPr>
              <w:t>0.5đ</w:t>
            </w:r>
          </w:p>
          <w:p w14:paraId="24BE6E51" w14:textId="77777777" w:rsidR="00833CB8" w:rsidRPr="00553D0B" w:rsidRDefault="00833CB8" w:rsidP="001B60DF">
            <w:pPr>
              <w:spacing w:line="276" w:lineRule="auto"/>
              <w:jc w:val="center"/>
              <w:rPr>
                <w:b/>
                <w:bCs/>
              </w:rPr>
            </w:pPr>
            <w:r w:rsidRPr="00553D0B">
              <w:rPr>
                <w:b/>
                <w:bCs/>
              </w:rPr>
              <w:t>0.5đ</w:t>
            </w:r>
          </w:p>
        </w:tc>
      </w:tr>
      <w:tr w:rsidR="00833CB8" w:rsidRPr="00553D0B" w14:paraId="4B4AA8B4" w14:textId="77777777" w:rsidTr="00DD4585">
        <w:tc>
          <w:tcPr>
            <w:tcW w:w="1440" w:type="dxa"/>
          </w:tcPr>
          <w:p w14:paraId="2848ADD9" w14:textId="77777777" w:rsidR="00833CB8" w:rsidRPr="00553D0B" w:rsidRDefault="00833CB8" w:rsidP="00DD4585">
            <w:pPr>
              <w:spacing w:line="276" w:lineRule="auto"/>
              <w:jc w:val="center"/>
              <w:rPr>
                <w:b/>
                <w:bCs/>
              </w:rPr>
            </w:pPr>
            <w:r w:rsidRPr="00553D0B">
              <w:rPr>
                <w:b/>
                <w:bCs/>
              </w:rPr>
              <w:t>Câu 2</w:t>
            </w:r>
          </w:p>
          <w:p w14:paraId="07421C1A" w14:textId="77777777" w:rsidR="00833CB8" w:rsidRPr="00553D0B" w:rsidRDefault="00833CB8" w:rsidP="00DD4585">
            <w:pPr>
              <w:spacing w:line="276" w:lineRule="auto"/>
              <w:jc w:val="center"/>
              <w:rPr>
                <w:b/>
                <w:bCs/>
              </w:rPr>
            </w:pPr>
            <w:r w:rsidRPr="00553D0B">
              <w:rPr>
                <w:b/>
                <w:bCs/>
              </w:rPr>
              <w:t>(1 điểm)</w:t>
            </w:r>
          </w:p>
        </w:tc>
        <w:tc>
          <w:tcPr>
            <w:tcW w:w="8370" w:type="dxa"/>
          </w:tcPr>
          <w:p w14:paraId="0E3CC2C0" w14:textId="77777777" w:rsidR="00833CB8" w:rsidRPr="00553D0B" w:rsidRDefault="00833CB8" w:rsidP="00833CB8">
            <w:pPr>
              <w:pStyle w:val="ListParagraph"/>
              <w:numPr>
                <w:ilvl w:val="0"/>
                <w:numId w:val="1"/>
              </w:numPr>
              <w:tabs>
                <w:tab w:val="left" w:pos="260"/>
              </w:tabs>
              <w:spacing w:line="276" w:lineRule="auto"/>
              <w:ind w:left="-10" w:firstLine="0"/>
            </w:pPr>
            <w:r w:rsidRPr="00553D0B">
              <w:t>Phương thức biểu đạt chính: Nghị luận</w:t>
            </w:r>
          </w:p>
          <w:p w14:paraId="4C080728" w14:textId="77777777" w:rsidR="00833CB8" w:rsidRPr="00553D0B" w:rsidRDefault="00833CB8" w:rsidP="00833CB8">
            <w:pPr>
              <w:pStyle w:val="ListParagraph"/>
              <w:numPr>
                <w:ilvl w:val="0"/>
                <w:numId w:val="1"/>
              </w:numPr>
              <w:tabs>
                <w:tab w:val="left" w:pos="260"/>
              </w:tabs>
              <w:spacing w:line="276" w:lineRule="auto"/>
              <w:ind w:left="-10" w:firstLine="0"/>
              <w:jc w:val="both"/>
            </w:pPr>
            <w:r w:rsidRPr="00553D0B">
              <w:t>HS gọi tên và chỉ ra được một trong các phép liên kết về hình thức sau:</w:t>
            </w:r>
          </w:p>
          <w:p w14:paraId="6B076757" w14:textId="77777777" w:rsidR="00833CB8" w:rsidRDefault="00833CB8" w:rsidP="00DD4585">
            <w:pPr>
              <w:spacing w:line="276" w:lineRule="auto"/>
            </w:pPr>
            <w:r w:rsidRPr="00553D0B">
              <w:t xml:space="preserve">+ phép lặp (đọc, </w:t>
            </w:r>
            <w:r>
              <w:t>đọc sách…)</w:t>
            </w:r>
          </w:p>
          <w:p w14:paraId="16145E55" w14:textId="77777777" w:rsidR="00833CB8" w:rsidRPr="00553D0B" w:rsidRDefault="00833CB8" w:rsidP="00DD4585">
            <w:pPr>
              <w:spacing w:line="276" w:lineRule="auto"/>
            </w:pPr>
            <w:r>
              <w:t>+ phép thế (Đọc sách – cách đó)</w:t>
            </w:r>
          </w:p>
        </w:tc>
        <w:tc>
          <w:tcPr>
            <w:tcW w:w="1028" w:type="dxa"/>
          </w:tcPr>
          <w:p w14:paraId="2673A1BF" w14:textId="77777777" w:rsidR="00833CB8" w:rsidRPr="00553D0B" w:rsidRDefault="00833CB8" w:rsidP="001B60DF">
            <w:pPr>
              <w:spacing w:line="276" w:lineRule="auto"/>
              <w:jc w:val="center"/>
              <w:rPr>
                <w:b/>
                <w:bCs/>
              </w:rPr>
            </w:pPr>
            <w:r w:rsidRPr="00553D0B">
              <w:rPr>
                <w:b/>
                <w:bCs/>
              </w:rPr>
              <w:t>0.5đ</w:t>
            </w:r>
          </w:p>
          <w:p w14:paraId="3D10DF13" w14:textId="77777777" w:rsidR="00833CB8" w:rsidRPr="00553D0B" w:rsidRDefault="00833CB8" w:rsidP="001B60DF">
            <w:pPr>
              <w:spacing w:line="276" w:lineRule="auto"/>
              <w:jc w:val="center"/>
              <w:rPr>
                <w:b/>
                <w:bCs/>
              </w:rPr>
            </w:pPr>
            <w:r w:rsidRPr="00553D0B">
              <w:rPr>
                <w:b/>
                <w:bCs/>
              </w:rPr>
              <w:t>0.5đ</w:t>
            </w:r>
          </w:p>
        </w:tc>
      </w:tr>
      <w:tr w:rsidR="00833CB8" w:rsidRPr="00553D0B" w14:paraId="257D506D" w14:textId="77777777" w:rsidTr="00DD4585">
        <w:tc>
          <w:tcPr>
            <w:tcW w:w="1440" w:type="dxa"/>
          </w:tcPr>
          <w:p w14:paraId="0A36E234" w14:textId="77777777" w:rsidR="00833CB8" w:rsidRPr="00553D0B" w:rsidRDefault="00833CB8" w:rsidP="00DD4585">
            <w:pPr>
              <w:spacing w:line="276" w:lineRule="auto"/>
              <w:jc w:val="center"/>
              <w:rPr>
                <w:b/>
                <w:bCs/>
              </w:rPr>
            </w:pPr>
            <w:r w:rsidRPr="00553D0B">
              <w:rPr>
                <w:b/>
                <w:bCs/>
              </w:rPr>
              <w:t>Câu 3</w:t>
            </w:r>
          </w:p>
          <w:p w14:paraId="76908C13" w14:textId="77777777" w:rsidR="00833CB8" w:rsidRPr="00553D0B" w:rsidRDefault="00833CB8" w:rsidP="00DD4585">
            <w:pPr>
              <w:spacing w:line="276" w:lineRule="auto"/>
              <w:jc w:val="center"/>
              <w:rPr>
                <w:b/>
                <w:bCs/>
              </w:rPr>
            </w:pPr>
            <w:r w:rsidRPr="00553D0B">
              <w:rPr>
                <w:b/>
                <w:bCs/>
              </w:rPr>
              <w:t>(2 điểm)</w:t>
            </w:r>
          </w:p>
        </w:tc>
        <w:tc>
          <w:tcPr>
            <w:tcW w:w="8370" w:type="dxa"/>
          </w:tcPr>
          <w:p w14:paraId="225AB508" w14:textId="77777777" w:rsidR="00833CB8" w:rsidRPr="00553D0B" w:rsidRDefault="00833CB8" w:rsidP="00DD4585">
            <w:pPr>
              <w:spacing w:line="276" w:lineRule="auto"/>
              <w:jc w:val="both"/>
              <w:rPr>
                <w:rFonts w:eastAsia="Calibri"/>
                <w:bCs/>
              </w:rPr>
            </w:pPr>
            <w:r w:rsidRPr="00553D0B">
              <w:rPr>
                <w:rFonts w:eastAsia="Calibri"/>
                <w:bCs/>
              </w:rPr>
              <w:t>HS cần đảm bảo các yêu cầu sau:</w:t>
            </w:r>
          </w:p>
          <w:p w14:paraId="0CDFBEC3" w14:textId="61F72B79" w:rsidR="00833CB8" w:rsidRPr="00553D0B" w:rsidRDefault="00833CB8" w:rsidP="00DD4585">
            <w:pPr>
              <w:spacing w:line="276" w:lineRule="auto"/>
              <w:jc w:val="both"/>
              <w:rPr>
                <w:rFonts w:eastAsia="Calibri"/>
                <w:bCs/>
              </w:rPr>
            </w:pPr>
            <w:r w:rsidRPr="00553D0B">
              <w:rPr>
                <w:rFonts w:eastAsia="Calibri"/>
                <w:b/>
              </w:rPr>
              <w:t>a) Về hình thức:</w:t>
            </w:r>
            <w:r w:rsidRPr="00553D0B">
              <w:rPr>
                <w:rFonts w:eastAsia="Calibri"/>
                <w:bCs/>
              </w:rPr>
              <w:t xml:space="preserve"> đúng hình thức 1 đoạn văn, đủ </w:t>
            </w:r>
            <w:r w:rsidR="00A35ECD">
              <w:rPr>
                <w:rFonts w:eastAsia="Calibri"/>
                <w:bCs/>
              </w:rPr>
              <w:t>dung lượng</w:t>
            </w:r>
            <w:r w:rsidRPr="00553D0B">
              <w:rPr>
                <w:rFonts w:eastAsia="Calibri"/>
                <w:bCs/>
              </w:rPr>
              <w:t>, diễn đạt mạch lạc, trôi chảy, không mắc lỗi chính tả</w:t>
            </w:r>
          </w:p>
          <w:p w14:paraId="7EA603EC" w14:textId="77777777" w:rsidR="00833CB8" w:rsidRPr="00553D0B" w:rsidRDefault="00833CB8" w:rsidP="00DD4585">
            <w:pPr>
              <w:spacing w:line="276" w:lineRule="auto"/>
              <w:jc w:val="both"/>
              <w:rPr>
                <w:rFonts w:eastAsia="Calibri"/>
                <w:b/>
              </w:rPr>
            </w:pPr>
            <w:r w:rsidRPr="00553D0B">
              <w:rPr>
                <w:rFonts w:eastAsia="Calibri"/>
                <w:b/>
              </w:rPr>
              <w:t xml:space="preserve">b) Về nội dung: </w:t>
            </w:r>
          </w:p>
          <w:p w14:paraId="41F160B5" w14:textId="77777777" w:rsidR="00833CB8" w:rsidRPr="00553D0B" w:rsidRDefault="00833CB8" w:rsidP="00DD4585">
            <w:pPr>
              <w:spacing w:line="276" w:lineRule="auto"/>
              <w:jc w:val="both"/>
              <w:rPr>
                <w:rFonts w:eastAsia="Calibri"/>
                <w:bCs/>
              </w:rPr>
            </w:pPr>
            <w:r w:rsidRPr="00553D0B">
              <w:rPr>
                <w:rFonts w:eastAsia="Calibri"/>
                <w:bCs/>
              </w:rPr>
              <w:t>* Giải thích được khái niệm sách (là kho báu lưu giữ tri thức của nhân loại…).</w:t>
            </w:r>
          </w:p>
          <w:p w14:paraId="6417CFDA" w14:textId="77777777" w:rsidR="00833CB8" w:rsidRPr="00553D0B" w:rsidRDefault="00833CB8" w:rsidP="00DD4585">
            <w:pPr>
              <w:spacing w:line="276" w:lineRule="auto"/>
              <w:jc w:val="both"/>
              <w:rPr>
                <w:rFonts w:eastAsia="Calibri"/>
                <w:bCs/>
              </w:rPr>
            </w:pPr>
            <w:r w:rsidRPr="00553D0B">
              <w:rPr>
                <w:rFonts w:eastAsia="Calibri"/>
                <w:bCs/>
              </w:rPr>
              <w:t>* Lấy được các dẫn chứng thuyết phục, làm rõ được</w:t>
            </w:r>
          </w:p>
          <w:p w14:paraId="008DBEB5" w14:textId="77777777" w:rsidR="00833CB8" w:rsidRPr="00553D0B" w:rsidRDefault="00833CB8" w:rsidP="00DD4585">
            <w:pPr>
              <w:spacing w:line="276" w:lineRule="auto"/>
              <w:jc w:val="both"/>
              <w:rPr>
                <w:rFonts w:eastAsia="Calibri"/>
                <w:bCs/>
              </w:rPr>
            </w:pPr>
            <w:r w:rsidRPr="00553D0B">
              <w:rPr>
                <w:rFonts w:eastAsia="Calibri"/>
                <w:bCs/>
              </w:rPr>
              <w:t xml:space="preserve"> - Đọc sách giúp con người trưởng thành về trí tuệ</w:t>
            </w:r>
          </w:p>
          <w:p w14:paraId="58D9D76E" w14:textId="77777777" w:rsidR="00833CB8" w:rsidRPr="00553D0B" w:rsidRDefault="00833CB8" w:rsidP="00DD4585">
            <w:pPr>
              <w:spacing w:line="276" w:lineRule="auto"/>
              <w:jc w:val="both"/>
              <w:rPr>
                <w:rFonts w:eastAsia="Calibri"/>
                <w:bCs/>
              </w:rPr>
            </w:pPr>
            <w:r w:rsidRPr="00553D0B">
              <w:rPr>
                <w:rFonts w:eastAsia="Calibri"/>
                <w:bCs/>
              </w:rPr>
              <w:t>+ Sách mang đến cho con người hiểu biết phong phú: thiên nhiên, con người, cuộc sống….</w:t>
            </w:r>
          </w:p>
          <w:p w14:paraId="382A8136" w14:textId="77777777" w:rsidR="00833CB8" w:rsidRPr="00553D0B" w:rsidRDefault="00833CB8" w:rsidP="00DD4585">
            <w:pPr>
              <w:spacing w:line="276" w:lineRule="auto"/>
              <w:jc w:val="both"/>
              <w:rPr>
                <w:rFonts w:eastAsia="Calibri"/>
                <w:bCs/>
              </w:rPr>
            </w:pPr>
            <w:r w:rsidRPr="00553D0B">
              <w:rPr>
                <w:rFonts w:eastAsia="Calibri"/>
                <w:bCs/>
              </w:rPr>
              <w:t>+ Sách giúp con người vượt qua mọi thời gian và không gian…</w:t>
            </w:r>
          </w:p>
          <w:p w14:paraId="51ABC949" w14:textId="77777777" w:rsidR="00833CB8" w:rsidRPr="00553D0B" w:rsidRDefault="00833CB8" w:rsidP="00DD4585">
            <w:pPr>
              <w:spacing w:line="276" w:lineRule="auto"/>
              <w:jc w:val="both"/>
              <w:rPr>
                <w:rFonts w:eastAsia="Calibri"/>
                <w:bCs/>
              </w:rPr>
            </w:pPr>
            <w:r w:rsidRPr="00553D0B">
              <w:rPr>
                <w:rFonts w:eastAsia="Calibri"/>
                <w:bCs/>
              </w:rPr>
              <w:t>- Sách giúp con người trưởng thành về nhân cách.</w:t>
            </w:r>
          </w:p>
          <w:p w14:paraId="4655D919" w14:textId="77777777" w:rsidR="00833CB8" w:rsidRPr="00553D0B" w:rsidRDefault="00833CB8" w:rsidP="00DD4585">
            <w:pPr>
              <w:spacing w:line="276" w:lineRule="auto"/>
              <w:jc w:val="both"/>
              <w:rPr>
                <w:rFonts w:eastAsia="Calibri"/>
                <w:bCs/>
                <w:spacing w:val="-4"/>
              </w:rPr>
            </w:pPr>
            <w:r w:rsidRPr="00553D0B">
              <w:rPr>
                <w:rFonts w:eastAsia="Calibri"/>
                <w:bCs/>
                <w:spacing w:val="-4"/>
              </w:rPr>
              <w:t>+ Sách có giá trị chứa đựng tư tưởng tình cảm đúng đắn và sâu sắc.</w:t>
            </w:r>
          </w:p>
          <w:p w14:paraId="66767D48" w14:textId="77777777" w:rsidR="00833CB8" w:rsidRPr="00553D0B" w:rsidRDefault="00833CB8" w:rsidP="00DD4585">
            <w:pPr>
              <w:spacing w:line="276" w:lineRule="auto"/>
              <w:jc w:val="both"/>
              <w:rPr>
                <w:rFonts w:eastAsia="Calibri"/>
                <w:bCs/>
              </w:rPr>
            </w:pPr>
            <w:r w:rsidRPr="00553D0B">
              <w:rPr>
                <w:rFonts w:eastAsia="Calibri"/>
                <w:bCs/>
              </w:rPr>
              <w:t>+ Sách giúp con người hướng thiện, căm ghét cái xấu xa. Sách giúp con người tự hoàn thiện bản thân…</w:t>
            </w:r>
          </w:p>
          <w:p w14:paraId="6AB10DE4" w14:textId="77777777" w:rsidR="00833CB8" w:rsidRPr="00553D0B" w:rsidRDefault="00833CB8" w:rsidP="00DD4585">
            <w:pPr>
              <w:spacing w:line="276" w:lineRule="auto"/>
              <w:jc w:val="both"/>
              <w:rPr>
                <w:rFonts w:eastAsia="Calibri"/>
                <w:bCs/>
              </w:rPr>
            </w:pPr>
            <w:r w:rsidRPr="00553D0B">
              <w:rPr>
                <w:rFonts w:eastAsia="Calibri"/>
                <w:bCs/>
              </w:rPr>
              <w:t>* Phê phán: không đọc sách, tìm đến những loại sách không phù hợp</w:t>
            </w:r>
          </w:p>
          <w:p w14:paraId="256EE2C2" w14:textId="77777777" w:rsidR="00833CB8" w:rsidRPr="00553D0B" w:rsidRDefault="00833CB8" w:rsidP="00DD4585">
            <w:pPr>
              <w:spacing w:line="276" w:lineRule="auto"/>
            </w:pPr>
            <w:r w:rsidRPr="00553D0B">
              <w:rPr>
                <w:rFonts w:eastAsia="Calibri"/>
                <w:bCs/>
              </w:rPr>
              <w:t>* Liên hệ: biết chọn sách, và đọc sách có hiệu quả, phù hợp…</w:t>
            </w:r>
          </w:p>
        </w:tc>
        <w:tc>
          <w:tcPr>
            <w:tcW w:w="1028" w:type="dxa"/>
          </w:tcPr>
          <w:p w14:paraId="29FDFAC7" w14:textId="77777777" w:rsidR="00833CB8" w:rsidRPr="00553D0B" w:rsidRDefault="00833CB8" w:rsidP="001B60DF">
            <w:pPr>
              <w:spacing w:line="276" w:lineRule="auto"/>
              <w:jc w:val="center"/>
              <w:rPr>
                <w:rFonts w:eastAsia="Calibri"/>
                <w:b/>
                <w:bCs/>
              </w:rPr>
            </w:pPr>
          </w:p>
          <w:p w14:paraId="0F8A7704" w14:textId="77777777" w:rsidR="00833CB8" w:rsidRPr="00553D0B" w:rsidRDefault="00833CB8" w:rsidP="001B60DF">
            <w:pPr>
              <w:spacing w:line="276" w:lineRule="auto"/>
              <w:jc w:val="center"/>
              <w:rPr>
                <w:rFonts w:eastAsia="Calibri"/>
                <w:b/>
                <w:bCs/>
              </w:rPr>
            </w:pPr>
            <w:r w:rsidRPr="00553D0B">
              <w:rPr>
                <w:rFonts w:eastAsia="Calibri"/>
                <w:b/>
                <w:bCs/>
              </w:rPr>
              <w:t>0.5đ</w:t>
            </w:r>
          </w:p>
          <w:p w14:paraId="4E049C4F" w14:textId="77777777" w:rsidR="00833CB8" w:rsidRPr="00553D0B" w:rsidRDefault="00833CB8" w:rsidP="001B60DF">
            <w:pPr>
              <w:spacing w:line="276" w:lineRule="auto"/>
              <w:jc w:val="center"/>
              <w:rPr>
                <w:rFonts w:eastAsia="Calibri"/>
                <w:b/>
                <w:bCs/>
              </w:rPr>
            </w:pPr>
          </w:p>
          <w:p w14:paraId="21ED63F5" w14:textId="77777777" w:rsidR="00833CB8" w:rsidRPr="00553D0B" w:rsidRDefault="00833CB8" w:rsidP="001B60DF">
            <w:pPr>
              <w:spacing w:line="276" w:lineRule="auto"/>
              <w:jc w:val="center"/>
              <w:rPr>
                <w:rFonts w:eastAsia="Calibri"/>
                <w:b/>
                <w:bCs/>
              </w:rPr>
            </w:pPr>
          </w:p>
          <w:p w14:paraId="2B207F01" w14:textId="77777777" w:rsidR="00833CB8" w:rsidRPr="00553D0B" w:rsidRDefault="00833CB8" w:rsidP="001B60DF">
            <w:pPr>
              <w:spacing w:line="276" w:lineRule="auto"/>
              <w:jc w:val="center"/>
              <w:rPr>
                <w:rFonts w:eastAsia="Calibri"/>
                <w:b/>
                <w:bCs/>
              </w:rPr>
            </w:pPr>
            <w:r w:rsidRPr="00553D0B">
              <w:rPr>
                <w:rFonts w:eastAsia="Calibri"/>
                <w:b/>
                <w:bCs/>
              </w:rPr>
              <w:t>0.25đ</w:t>
            </w:r>
          </w:p>
          <w:p w14:paraId="18B50A67" w14:textId="77777777" w:rsidR="00833CB8" w:rsidRPr="00553D0B" w:rsidRDefault="00833CB8" w:rsidP="001B60DF">
            <w:pPr>
              <w:spacing w:line="276" w:lineRule="auto"/>
              <w:jc w:val="center"/>
              <w:rPr>
                <w:rFonts w:eastAsia="Calibri"/>
                <w:b/>
                <w:bCs/>
              </w:rPr>
            </w:pPr>
          </w:p>
          <w:p w14:paraId="745CDE5E" w14:textId="77777777" w:rsidR="00833CB8" w:rsidRPr="00553D0B" w:rsidRDefault="00833CB8" w:rsidP="001B60DF">
            <w:pPr>
              <w:spacing w:line="276" w:lineRule="auto"/>
              <w:jc w:val="center"/>
              <w:rPr>
                <w:rFonts w:eastAsia="Calibri"/>
                <w:b/>
                <w:bCs/>
              </w:rPr>
            </w:pPr>
            <w:r w:rsidRPr="00553D0B">
              <w:rPr>
                <w:rFonts w:eastAsia="Calibri"/>
                <w:b/>
                <w:bCs/>
              </w:rPr>
              <w:t>0.75đ</w:t>
            </w:r>
          </w:p>
          <w:p w14:paraId="29CBAAE5" w14:textId="77777777" w:rsidR="00833CB8" w:rsidRPr="00553D0B" w:rsidRDefault="00833CB8" w:rsidP="001B60DF">
            <w:pPr>
              <w:spacing w:line="276" w:lineRule="auto"/>
              <w:jc w:val="center"/>
              <w:rPr>
                <w:rFonts w:eastAsia="Calibri"/>
                <w:b/>
                <w:bCs/>
              </w:rPr>
            </w:pPr>
          </w:p>
          <w:p w14:paraId="0567D8A7" w14:textId="77777777" w:rsidR="00833CB8" w:rsidRPr="00553D0B" w:rsidRDefault="00833CB8" w:rsidP="001B60DF">
            <w:pPr>
              <w:spacing w:line="276" w:lineRule="auto"/>
              <w:jc w:val="center"/>
              <w:rPr>
                <w:rFonts w:eastAsia="Calibri"/>
                <w:b/>
                <w:bCs/>
              </w:rPr>
            </w:pPr>
          </w:p>
          <w:p w14:paraId="7BEF40C0" w14:textId="77777777" w:rsidR="00833CB8" w:rsidRPr="00553D0B" w:rsidRDefault="00833CB8" w:rsidP="001B60DF">
            <w:pPr>
              <w:spacing w:line="276" w:lineRule="auto"/>
              <w:jc w:val="center"/>
              <w:rPr>
                <w:rFonts w:eastAsia="Calibri"/>
                <w:b/>
                <w:bCs/>
              </w:rPr>
            </w:pPr>
          </w:p>
          <w:p w14:paraId="24940DE6" w14:textId="77777777" w:rsidR="00833CB8" w:rsidRPr="00553D0B" w:rsidRDefault="00833CB8" w:rsidP="001B60DF">
            <w:pPr>
              <w:spacing w:line="276" w:lineRule="auto"/>
              <w:jc w:val="center"/>
              <w:rPr>
                <w:rFonts w:eastAsia="Calibri"/>
                <w:b/>
                <w:bCs/>
              </w:rPr>
            </w:pPr>
          </w:p>
          <w:p w14:paraId="5EE5E5AD" w14:textId="77777777" w:rsidR="00833CB8" w:rsidRPr="00553D0B" w:rsidRDefault="00833CB8" w:rsidP="001B60DF">
            <w:pPr>
              <w:spacing w:line="276" w:lineRule="auto"/>
              <w:jc w:val="center"/>
              <w:rPr>
                <w:rFonts w:eastAsia="Calibri"/>
                <w:b/>
                <w:bCs/>
              </w:rPr>
            </w:pPr>
          </w:p>
          <w:p w14:paraId="34A915BC" w14:textId="77777777" w:rsidR="00833CB8" w:rsidRPr="00553D0B" w:rsidRDefault="00833CB8" w:rsidP="001B60DF">
            <w:pPr>
              <w:spacing w:line="276" w:lineRule="auto"/>
              <w:jc w:val="center"/>
              <w:rPr>
                <w:rFonts w:eastAsia="Calibri"/>
                <w:b/>
                <w:bCs/>
              </w:rPr>
            </w:pPr>
          </w:p>
          <w:p w14:paraId="55B398C0" w14:textId="77777777" w:rsidR="00833CB8" w:rsidRPr="00553D0B" w:rsidRDefault="00833CB8" w:rsidP="001B60DF">
            <w:pPr>
              <w:spacing w:line="276" w:lineRule="auto"/>
              <w:jc w:val="center"/>
              <w:rPr>
                <w:rFonts w:eastAsia="Calibri"/>
                <w:b/>
                <w:bCs/>
              </w:rPr>
            </w:pPr>
          </w:p>
          <w:p w14:paraId="65F7D437" w14:textId="77777777" w:rsidR="00833CB8" w:rsidRPr="00553D0B" w:rsidRDefault="00833CB8" w:rsidP="001B60DF">
            <w:pPr>
              <w:spacing w:line="276" w:lineRule="auto"/>
              <w:jc w:val="center"/>
              <w:rPr>
                <w:rFonts w:eastAsia="Calibri"/>
                <w:b/>
                <w:bCs/>
              </w:rPr>
            </w:pPr>
          </w:p>
          <w:p w14:paraId="6F953358" w14:textId="77777777" w:rsidR="00833CB8" w:rsidRPr="00553D0B" w:rsidRDefault="00833CB8" w:rsidP="001B60DF">
            <w:pPr>
              <w:spacing w:line="276" w:lineRule="auto"/>
              <w:jc w:val="center"/>
              <w:rPr>
                <w:rFonts w:eastAsia="Calibri"/>
                <w:b/>
                <w:bCs/>
              </w:rPr>
            </w:pPr>
            <w:r w:rsidRPr="00553D0B">
              <w:rPr>
                <w:rFonts w:eastAsia="Calibri"/>
                <w:b/>
                <w:bCs/>
              </w:rPr>
              <w:t>0.25đ</w:t>
            </w:r>
          </w:p>
          <w:p w14:paraId="49DFB05A" w14:textId="77777777" w:rsidR="00833CB8" w:rsidRPr="00553D0B" w:rsidRDefault="00833CB8" w:rsidP="001B60DF">
            <w:pPr>
              <w:spacing w:line="276" w:lineRule="auto"/>
              <w:jc w:val="center"/>
              <w:rPr>
                <w:b/>
                <w:bCs/>
              </w:rPr>
            </w:pPr>
            <w:r w:rsidRPr="00553D0B">
              <w:rPr>
                <w:rFonts w:eastAsia="Calibri"/>
                <w:b/>
                <w:bCs/>
              </w:rPr>
              <w:t>0.25đ</w:t>
            </w:r>
          </w:p>
        </w:tc>
      </w:tr>
      <w:tr w:rsidR="00833CB8" w:rsidRPr="00553D0B" w14:paraId="6BC9AD01" w14:textId="77777777" w:rsidTr="00DD4585">
        <w:tc>
          <w:tcPr>
            <w:tcW w:w="10843" w:type="dxa"/>
            <w:gridSpan w:val="3"/>
          </w:tcPr>
          <w:p w14:paraId="5383365F" w14:textId="77777777" w:rsidR="00833CB8" w:rsidRPr="00553D0B" w:rsidRDefault="00833CB8" w:rsidP="001B60DF">
            <w:pPr>
              <w:spacing w:line="276" w:lineRule="auto"/>
              <w:jc w:val="center"/>
              <w:rPr>
                <w:b/>
                <w:bCs/>
              </w:rPr>
            </w:pPr>
            <w:r w:rsidRPr="00553D0B">
              <w:rPr>
                <w:b/>
                <w:bCs/>
              </w:rPr>
              <w:t>Phần II (6 điểm)</w:t>
            </w:r>
          </w:p>
        </w:tc>
      </w:tr>
      <w:tr w:rsidR="00833CB8" w:rsidRPr="00553D0B" w14:paraId="7F96273B" w14:textId="77777777" w:rsidTr="00DD4585">
        <w:tc>
          <w:tcPr>
            <w:tcW w:w="1440" w:type="dxa"/>
          </w:tcPr>
          <w:p w14:paraId="32FEFF0B" w14:textId="77777777" w:rsidR="00833CB8" w:rsidRPr="00553D0B" w:rsidRDefault="00833CB8" w:rsidP="00DD4585">
            <w:pPr>
              <w:spacing w:line="276" w:lineRule="auto"/>
              <w:jc w:val="center"/>
              <w:rPr>
                <w:b/>
                <w:bCs/>
              </w:rPr>
            </w:pPr>
            <w:r w:rsidRPr="00553D0B">
              <w:rPr>
                <w:b/>
                <w:bCs/>
              </w:rPr>
              <w:t>Câu 1</w:t>
            </w:r>
          </w:p>
          <w:p w14:paraId="7B8B1040" w14:textId="77777777" w:rsidR="00833CB8" w:rsidRPr="00553D0B" w:rsidRDefault="00833CB8" w:rsidP="00DD4585">
            <w:pPr>
              <w:spacing w:line="276" w:lineRule="auto"/>
              <w:jc w:val="center"/>
              <w:rPr>
                <w:b/>
                <w:bCs/>
              </w:rPr>
            </w:pPr>
            <w:r w:rsidRPr="00553D0B">
              <w:rPr>
                <w:b/>
                <w:bCs/>
              </w:rPr>
              <w:t>(1 điểm)</w:t>
            </w:r>
          </w:p>
        </w:tc>
        <w:tc>
          <w:tcPr>
            <w:tcW w:w="8370" w:type="dxa"/>
          </w:tcPr>
          <w:p w14:paraId="20FB5D7D" w14:textId="77777777" w:rsidR="00833CB8" w:rsidRPr="00553D0B" w:rsidRDefault="00833CB8" w:rsidP="00DD4585">
            <w:pPr>
              <w:spacing w:line="276" w:lineRule="auto"/>
              <w:jc w:val="both"/>
            </w:pPr>
            <w:r w:rsidRPr="00553D0B">
              <w:t>Hoàn cảnh sáng tác: Năm 1976, sau khi cuộc kháng chiến chống Mĩ kết thúc thắng lợi, đất nước thống nhất, lăng Chủ tịch cũng vừa khánh thành, Viễn Phương ra thăm miền Bắc, vào lăng viếng Bác. Bài thơ được sáng tác nhân dịp đó.</w:t>
            </w:r>
          </w:p>
        </w:tc>
        <w:tc>
          <w:tcPr>
            <w:tcW w:w="1028" w:type="dxa"/>
          </w:tcPr>
          <w:p w14:paraId="663E5029" w14:textId="77777777" w:rsidR="00833CB8" w:rsidRPr="00553D0B" w:rsidRDefault="00833CB8" w:rsidP="001B60DF">
            <w:pPr>
              <w:spacing w:line="276" w:lineRule="auto"/>
              <w:jc w:val="center"/>
              <w:rPr>
                <w:b/>
                <w:bCs/>
              </w:rPr>
            </w:pPr>
            <w:r w:rsidRPr="00553D0B">
              <w:rPr>
                <w:b/>
                <w:bCs/>
              </w:rPr>
              <w:t>1đ</w:t>
            </w:r>
          </w:p>
        </w:tc>
      </w:tr>
      <w:tr w:rsidR="00833CB8" w:rsidRPr="00553D0B" w14:paraId="22906B1E" w14:textId="77777777" w:rsidTr="00DD4585">
        <w:tc>
          <w:tcPr>
            <w:tcW w:w="1440" w:type="dxa"/>
          </w:tcPr>
          <w:p w14:paraId="3E6C09AE" w14:textId="77777777" w:rsidR="00833CB8" w:rsidRPr="00553D0B" w:rsidRDefault="00833CB8" w:rsidP="00DD4585">
            <w:pPr>
              <w:spacing w:line="276" w:lineRule="auto"/>
              <w:jc w:val="center"/>
              <w:rPr>
                <w:b/>
                <w:bCs/>
              </w:rPr>
            </w:pPr>
            <w:r w:rsidRPr="00553D0B">
              <w:rPr>
                <w:b/>
                <w:bCs/>
              </w:rPr>
              <w:t>Câu 2</w:t>
            </w:r>
          </w:p>
          <w:p w14:paraId="51BC2CCE" w14:textId="77777777" w:rsidR="00833CB8" w:rsidRPr="00553D0B" w:rsidRDefault="00833CB8" w:rsidP="00DD4585">
            <w:pPr>
              <w:spacing w:line="276" w:lineRule="auto"/>
              <w:jc w:val="center"/>
              <w:rPr>
                <w:b/>
                <w:bCs/>
              </w:rPr>
            </w:pPr>
            <w:r w:rsidRPr="00553D0B">
              <w:rPr>
                <w:b/>
                <w:bCs/>
              </w:rPr>
              <w:t>(1 điểm)</w:t>
            </w:r>
          </w:p>
        </w:tc>
        <w:tc>
          <w:tcPr>
            <w:tcW w:w="8370" w:type="dxa"/>
          </w:tcPr>
          <w:p w14:paraId="3B0FB773" w14:textId="77777777" w:rsidR="00833CB8" w:rsidRPr="00553D0B" w:rsidRDefault="00833CB8" w:rsidP="00DD4585">
            <w:pPr>
              <w:spacing w:line="276" w:lineRule="auto"/>
              <w:jc w:val="both"/>
            </w:pPr>
            <w:r w:rsidRPr="00553D0B">
              <w:t xml:space="preserve">* </w:t>
            </w:r>
            <w:r>
              <w:t>Biện pháp tu từ: ẩn dụ - “mặt trời trong lăng”</w:t>
            </w:r>
          </w:p>
          <w:p w14:paraId="64FD7DBC" w14:textId="77777777" w:rsidR="00833CB8" w:rsidRPr="00553D0B" w:rsidRDefault="00833CB8" w:rsidP="00DD4585">
            <w:pPr>
              <w:spacing w:line="276" w:lineRule="auto"/>
              <w:jc w:val="both"/>
            </w:pPr>
            <w:r w:rsidRPr="00553D0B">
              <w:t>* Hiệu quả nghệ thuật:</w:t>
            </w:r>
          </w:p>
          <w:p w14:paraId="6BCD6FA8" w14:textId="77777777" w:rsidR="00833CB8" w:rsidRPr="00553D0B" w:rsidRDefault="00833CB8" w:rsidP="00833CB8">
            <w:pPr>
              <w:pStyle w:val="ListParagraph"/>
              <w:numPr>
                <w:ilvl w:val="0"/>
                <w:numId w:val="1"/>
              </w:numPr>
              <w:tabs>
                <w:tab w:val="left" w:pos="350"/>
              </w:tabs>
              <w:spacing w:line="276" w:lineRule="auto"/>
              <w:ind w:left="0" w:hanging="10"/>
              <w:jc w:val="both"/>
            </w:pPr>
            <w:r>
              <w:t>Ngợi ca sự vĩ đại và công lao to lớn của Bác với dân tộc Việt Nam</w:t>
            </w:r>
          </w:p>
          <w:p w14:paraId="4341827B" w14:textId="77777777" w:rsidR="00833CB8" w:rsidRPr="00553D0B" w:rsidRDefault="00833CB8" w:rsidP="00833CB8">
            <w:pPr>
              <w:pStyle w:val="ListParagraph"/>
              <w:numPr>
                <w:ilvl w:val="0"/>
                <w:numId w:val="1"/>
              </w:numPr>
              <w:tabs>
                <w:tab w:val="left" w:pos="350"/>
              </w:tabs>
              <w:spacing w:line="276" w:lineRule="auto"/>
              <w:ind w:left="0" w:hanging="10"/>
              <w:jc w:val="both"/>
            </w:pPr>
            <w:r w:rsidRPr="00553D0B">
              <w:t xml:space="preserve">Thể hiện </w:t>
            </w:r>
            <w:r>
              <w:t>lòng biết ơn vô hạn của tác giả nói riêng và dân tộc Việt Nam nói chung.</w:t>
            </w:r>
          </w:p>
        </w:tc>
        <w:tc>
          <w:tcPr>
            <w:tcW w:w="1028" w:type="dxa"/>
          </w:tcPr>
          <w:p w14:paraId="43378BAA" w14:textId="77777777" w:rsidR="00833CB8" w:rsidRPr="00553D0B" w:rsidRDefault="00833CB8" w:rsidP="001B60DF">
            <w:pPr>
              <w:spacing w:line="276" w:lineRule="auto"/>
              <w:jc w:val="center"/>
              <w:rPr>
                <w:b/>
                <w:bCs/>
              </w:rPr>
            </w:pPr>
            <w:r w:rsidRPr="00553D0B">
              <w:rPr>
                <w:b/>
                <w:bCs/>
              </w:rPr>
              <w:t>0.5đ</w:t>
            </w:r>
          </w:p>
          <w:p w14:paraId="44F5D093" w14:textId="77777777" w:rsidR="00833CB8" w:rsidRPr="00553D0B" w:rsidRDefault="00833CB8" w:rsidP="001B60DF">
            <w:pPr>
              <w:spacing w:line="276" w:lineRule="auto"/>
              <w:jc w:val="center"/>
              <w:rPr>
                <w:b/>
                <w:bCs/>
              </w:rPr>
            </w:pPr>
          </w:p>
          <w:p w14:paraId="254F6CBF" w14:textId="77777777" w:rsidR="00833CB8" w:rsidRPr="00553D0B" w:rsidRDefault="00833CB8" w:rsidP="001B60DF">
            <w:pPr>
              <w:spacing w:line="276" w:lineRule="auto"/>
              <w:jc w:val="center"/>
              <w:rPr>
                <w:b/>
                <w:bCs/>
              </w:rPr>
            </w:pPr>
            <w:r>
              <w:rPr>
                <w:b/>
                <w:bCs/>
              </w:rPr>
              <w:t>0</w:t>
            </w:r>
            <w:r w:rsidRPr="00553D0B">
              <w:rPr>
                <w:b/>
                <w:bCs/>
              </w:rPr>
              <w:t>.25đ</w:t>
            </w:r>
          </w:p>
          <w:p w14:paraId="730BB0F4" w14:textId="77777777" w:rsidR="00833CB8" w:rsidRPr="00553D0B" w:rsidRDefault="00833CB8" w:rsidP="001B60DF">
            <w:pPr>
              <w:spacing w:line="276" w:lineRule="auto"/>
              <w:jc w:val="center"/>
              <w:rPr>
                <w:b/>
                <w:bCs/>
              </w:rPr>
            </w:pPr>
            <w:r w:rsidRPr="00553D0B">
              <w:rPr>
                <w:b/>
                <w:bCs/>
              </w:rPr>
              <w:t>0.25đ</w:t>
            </w:r>
          </w:p>
        </w:tc>
      </w:tr>
      <w:tr w:rsidR="00833CB8" w:rsidRPr="00553D0B" w14:paraId="61A5DB3B" w14:textId="77777777" w:rsidTr="00DD4585">
        <w:tc>
          <w:tcPr>
            <w:tcW w:w="1440" w:type="dxa"/>
          </w:tcPr>
          <w:p w14:paraId="196A15B9" w14:textId="77777777" w:rsidR="00833CB8" w:rsidRPr="00553D0B" w:rsidRDefault="00833CB8" w:rsidP="00DD4585">
            <w:pPr>
              <w:spacing w:line="276" w:lineRule="auto"/>
              <w:jc w:val="center"/>
              <w:rPr>
                <w:b/>
                <w:bCs/>
              </w:rPr>
            </w:pPr>
            <w:r w:rsidRPr="00553D0B">
              <w:rPr>
                <w:b/>
                <w:bCs/>
              </w:rPr>
              <w:lastRenderedPageBreak/>
              <w:t>Câu 3</w:t>
            </w:r>
          </w:p>
          <w:p w14:paraId="15D01A0D" w14:textId="77777777" w:rsidR="00833CB8" w:rsidRPr="00553D0B" w:rsidRDefault="00833CB8" w:rsidP="00DD4585">
            <w:pPr>
              <w:spacing w:line="276" w:lineRule="auto"/>
              <w:jc w:val="center"/>
              <w:rPr>
                <w:b/>
                <w:bCs/>
              </w:rPr>
            </w:pPr>
            <w:r w:rsidRPr="00553D0B">
              <w:rPr>
                <w:b/>
                <w:bCs/>
              </w:rPr>
              <w:t>(3.5 điểm)</w:t>
            </w:r>
          </w:p>
        </w:tc>
        <w:tc>
          <w:tcPr>
            <w:tcW w:w="8370" w:type="dxa"/>
          </w:tcPr>
          <w:p w14:paraId="6B840EE8" w14:textId="77777777" w:rsidR="00833CB8" w:rsidRPr="00553D0B" w:rsidRDefault="00833CB8" w:rsidP="00DD4585">
            <w:pPr>
              <w:spacing w:line="276" w:lineRule="auto"/>
              <w:jc w:val="both"/>
              <w:rPr>
                <w:rFonts w:eastAsia="Calibri"/>
                <w:bCs/>
              </w:rPr>
            </w:pPr>
            <w:r w:rsidRPr="00553D0B">
              <w:rPr>
                <w:rFonts w:eastAsia="Calibri"/>
                <w:b/>
              </w:rPr>
              <w:t>a) Về hình thức:</w:t>
            </w:r>
            <w:r w:rsidRPr="00553D0B">
              <w:rPr>
                <w:rFonts w:eastAsia="Calibri"/>
                <w:bCs/>
              </w:rPr>
              <w:t xml:space="preserve"> </w:t>
            </w:r>
          </w:p>
          <w:p w14:paraId="443CBE3C" w14:textId="77777777" w:rsidR="00833CB8" w:rsidRPr="00553D0B" w:rsidRDefault="00833CB8" w:rsidP="00DD4585">
            <w:pPr>
              <w:spacing w:line="276" w:lineRule="auto"/>
              <w:jc w:val="both"/>
              <w:rPr>
                <w:rFonts w:eastAsia="Calibri"/>
                <w:bCs/>
              </w:rPr>
            </w:pPr>
            <w:r w:rsidRPr="00553D0B">
              <w:rPr>
                <w:rFonts w:eastAsia="Calibri"/>
                <w:bCs/>
              </w:rPr>
              <w:t>- đoạn văn quy nạp, đủ số câu</w:t>
            </w:r>
          </w:p>
          <w:p w14:paraId="695AE99F" w14:textId="77777777" w:rsidR="00833CB8" w:rsidRPr="00553D0B" w:rsidRDefault="00833CB8" w:rsidP="00DD4585">
            <w:pPr>
              <w:spacing w:line="276" w:lineRule="auto"/>
              <w:jc w:val="both"/>
              <w:rPr>
                <w:rFonts w:eastAsia="Calibri"/>
                <w:bCs/>
              </w:rPr>
            </w:pPr>
            <w:r w:rsidRPr="00553D0B">
              <w:rPr>
                <w:rFonts w:eastAsia="Calibri"/>
                <w:bCs/>
              </w:rPr>
              <w:t>- dùng đúng, chỉ rõ khởi ngữ, phép lặp</w:t>
            </w:r>
          </w:p>
          <w:p w14:paraId="5FC17331" w14:textId="77777777" w:rsidR="00833CB8" w:rsidRPr="00553D0B" w:rsidRDefault="00833CB8" w:rsidP="00DD4585">
            <w:pPr>
              <w:spacing w:line="276" w:lineRule="auto"/>
              <w:jc w:val="both"/>
              <w:rPr>
                <w:rFonts w:eastAsia="Arial"/>
                <w:iCs/>
              </w:rPr>
            </w:pPr>
            <w:r w:rsidRPr="00553D0B">
              <w:rPr>
                <w:rFonts w:eastAsia="Calibri"/>
                <w:b/>
              </w:rPr>
              <w:t xml:space="preserve">b) Về nội dung: </w:t>
            </w:r>
            <w:r w:rsidRPr="00553D0B">
              <w:rPr>
                <w:rFonts w:eastAsia="Calibri"/>
                <w:bCs/>
              </w:rPr>
              <w:t>HS cần bám sát các nét nghệ thuật (thể thơ, nhịp thơ,</w:t>
            </w:r>
            <w:r>
              <w:rPr>
                <w:rFonts w:eastAsia="Calibri"/>
                <w:bCs/>
              </w:rPr>
              <w:t xml:space="preserve"> cách sử dụng từ ngữ thân thuộc nhưng giàu sức gợi,</w:t>
            </w:r>
            <w:r w:rsidRPr="00553D0B">
              <w:rPr>
                <w:rFonts w:eastAsia="Calibri"/>
                <w:bCs/>
              </w:rPr>
              <w:t xml:space="preserve"> nhân hóa</w:t>
            </w:r>
            <w:r>
              <w:rPr>
                <w:rFonts w:eastAsia="Calibri"/>
                <w:bCs/>
              </w:rPr>
              <w:t xml:space="preserve">, ẩn dụ, hoán dụ, </w:t>
            </w:r>
            <w:r w:rsidRPr="00553D0B">
              <w:rPr>
                <w:rFonts w:eastAsia="Calibri"/>
                <w:bCs/>
              </w:rPr>
              <w:t xml:space="preserve">…) để làm rõ được </w:t>
            </w:r>
            <w:r w:rsidRPr="00553D0B">
              <w:rPr>
                <w:rFonts w:eastAsia="Arial"/>
                <w:iCs/>
              </w:rPr>
              <w:t xml:space="preserve">cảm xúc của nhà thơ khi </w:t>
            </w:r>
            <w:r>
              <w:rPr>
                <w:rFonts w:eastAsia="Arial"/>
                <w:iCs/>
              </w:rPr>
              <w:t>chứng kiến dòng người vào viếng lăng:</w:t>
            </w:r>
          </w:p>
          <w:p w14:paraId="1B6D175D" w14:textId="77777777" w:rsidR="00833CB8" w:rsidRPr="009B6DD4" w:rsidRDefault="00833CB8" w:rsidP="00833CB8">
            <w:pPr>
              <w:numPr>
                <w:ilvl w:val="0"/>
                <w:numId w:val="2"/>
              </w:numPr>
              <w:spacing w:after="200" w:line="276" w:lineRule="auto"/>
              <w:ind w:left="142" w:hanging="142"/>
              <w:contextualSpacing/>
              <w:jc w:val="both"/>
            </w:pPr>
            <w:r w:rsidRPr="009B6DD4">
              <w:t>Hai câu đầu: hình ảnh mặt trời vừa mang nghĩa tả thực vừa mang nghĩa ẩn dụ</w:t>
            </w:r>
          </w:p>
          <w:p w14:paraId="4326083A" w14:textId="77777777" w:rsidR="00833CB8" w:rsidRPr="009B6DD4" w:rsidRDefault="00833CB8" w:rsidP="00DD4585">
            <w:pPr>
              <w:spacing w:line="276" w:lineRule="auto"/>
              <w:ind w:left="142" w:hanging="142"/>
              <w:contextualSpacing/>
              <w:jc w:val="both"/>
            </w:pPr>
            <w:r w:rsidRPr="009B6DD4">
              <w:t>+ Mặt trời đi qua trên lăng: là hình ảnh thực, mặt trời của thiên nhiên, vũ trụ, gợi ra sự bất tử, vĩnh hằng.</w:t>
            </w:r>
          </w:p>
          <w:p w14:paraId="251670D0" w14:textId="77777777" w:rsidR="00833CB8" w:rsidRPr="009B6DD4" w:rsidRDefault="00833CB8" w:rsidP="00DD4585">
            <w:pPr>
              <w:spacing w:line="276" w:lineRule="auto"/>
              <w:contextualSpacing/>
              <w:jc w:val="both"/>
            </w:pPr>
            <w:r w:rsidRPr="009B6DD4">
              <w:t xml:space="preserve">+ Mặt trời trong lăng: Hình ảnh ẩn dụ độc đáo, Bác như mặt trời soi đường chỉ lối cho dân tộc thoát khỏi đêm trường nô lệ, mang lại sự hồi sinh cho dân tộc. </w:t>
            </w:r>
          </w:p>
          <w:p w14:paraId="68F2A9EF" w14:textId="77777777" w:rsidR="00833CB8" w:rsidRPr="009B6DD4" w:rsidRDefault="00833CB8" w:rsidP="00DD4585">
            <w:pPr>
              <w:spacing w:line="276" w:lineRule="auto"/>
              <w:jc w:val="both"/>
            </w:pPr>
            <w:r w:rsidRPr="009B6DD4">
              <w:t>+ “Rất đỏ”: khiến ta liên tưởng đến lí tưởng Cách mạng, lòng yêu nước nồng nàn của Bác.</w:t>
            </w:r>
          </w:p>
          <w:p w14:paraId="406E35E1" w14:textId="77777777" w:rsidR="00833CB8" w:rsidRPr="009B6DD4" w:rsidRDefault="00833CB8" w:rsidP="00833CB8">
            <w:pPr>
              <w:numPr>
                <w:ilvl w:val="0"/>
                <w:numId w:val="2"/>
              </w:numPr>
              <w:spacing w:after="200" w:line="276" w:lineRule="auto"/>
              <w:ind w:left="142" w:hanging="142"/>
              <w:contextualSpacing/>
              <w:jc w:val="both"/>
            </w:pPr>
            <w:r w:rsidRPr="009B6DD4">
              <w:t xml:space="preserve">Hai câu tiếp: </w:t>
            </w:r>
          </w:p>
          <w:p w14:paraId="5F15BC79" w14:textId="77777777" w:rsidR="00833CB8" w:rsidRPr="009B6DD4" w:rsidRDefault="00833CB8" w:rsidP="00DD4585">
            <w:pPr>
              <w:spacing w:line="276" w:lineRule="auto"/>
              <w:contextualSpacing/>
              <w:jc w:val="both"/>
            </w:pPr>
            <w:r w:rsidRPr="009B6DD4">
              <w:t xml:space="preserve">+ Hàng ngày, dòng người đến viếng lăng Bác được tác giả ẩn dụ so sánh họ như những tràng hoa dâng lên Người. </w:t>
            </w:r>
          </w:p>
          <w:p w14:paraId="5FEC4F96" w14:textId="77777777" w:rsidR="00833CB8" w:rsidRPr="009B6DD4" w:rsidRDefault="00833CB8" w:rsidP="00DD4585">
            <w:pPr>
              <w:spacing w:line="276" w:lineRule="auto"/>
              <w:contextualSpacing/>
              <w:jc w:val="both"/>
            </w:pPr>
            <w:r w:rsidRPr="009B6DD4">
              <w:t>+ Hình ảnh ẩn dụ thứ hai “bảy mươi chín mùa xuân” là bảy mươi chín năm Người sống và cống hiến những gì tốt đẹp nhất cho dân tộc.</w:t>
            </w:r>
          </w:p>
          <w:p w14:paraId="07B62156" w14:textId="77777777" w:rsidR="00833CB8" w:rsidRPr="009B6DD4" w:rsidRDefault="00833CB8" w:rsidP="00DD4585">
            <w:pPr>
              <w:spacing w:line="276" w:lineRule="auto"/>
              <w:contextualSpacing/>
              <w:jc w:val="both"/>
              <w:rPr>
                <w:sz w:val="24"/>
                <w:szCs w:val="24"/>
              </w:rPr>
            </w:pPr>
            <w:r w:rsidRPr="009B6DD4">
              <w:t>+ Những hình ảnh ẩn dụ trên đã nói lên niềm kính yêu chân thành, sự biết ơn vô hạn của nhà thơ, của nhân dân đối với Bác</w:t>
            </w:r>
          </w:p>
        </w:tc>
        <w:tc>
          <w:tcPr>
            <w:tcW w:w="1028" w:type="dxa"/>
          </w:tcPr>
          <w:p w14:paraId="71298CAC" w14:textId="77777777" w:rsidR="00833CB8" w:rsidRPr="00553D0B" w:rsidRDefault="00833CB8" w:rsidP="001B60DF">
            <w:pPr>
              <w:spacing w:line="276" w:lineRule="auto"/>
              <w:jc w:val="center"/>
              <w:rPr>
                <w:b/>
                <w:bCs/>
              </w:rPr>
            </w:pPr>
          </w:p>
          <w:p w14:paraId="620697AC" w14:textId="77777777" w:rsidR="00833CB8" w:rsidRPr="00553D0B" w:rsidRDefault="00833CB8" w:rsidP="001B60DF">
            <w:pPr>
              <w:spacing w:line="276" w:lineRule="auto"/>
              <w:jc w:val="center"/>
              <w:rPr>
                <w:b/>
                <w:bCs/>
              </w:rPr>
            </w:pPr>
            <w:r w:rsidRPr="00553D0B">
              <w:rPr>
                <w:b/>
                <w:bCs/>
              </w:rPr>
              <w:t>0.5đ</w:t>
            </w:r>
          </w:p>
          <w:p w14:paraId="31F57E9F" w14:textId="77777777" w:rsidR="00833CB8" w:rsidRPr="00553D0B" w:rsidRDefault="00833CB8" w:rsidP="001B60DF">
            <w:pPr>
              <w:spacing w:line="276" w:lineRule="auto"/>
              <w:jc w:val="center"/>
              <w:rPr>
                <w:b/>
                <w:bCs/>
              </w:rPr>
            </w:pPr>
            <w:r w:rsidRPr="00553D0B">
              <w:rPr>
                <w:b/>
                <w:bCs/>
              </w:rPr>
              <w:t>1đ</w:t>
            </w:r>
          </w:p>
          <w:p w14:paraId="32076B23" w14:textId="77777777" w:rsidR="00833CB8" w:rsidRPr="00553D0B" w:rsidRDefault="00833CB8" w:rsidP="001B60DF">
            <w:pPr>
              <w:spacing w:line="276" w:lineRule="auto"/>
              <w:jc w:val="center"/>
              <w:rPr>
                <w:b/>
                <w:bCs/>
              </w:rPr>
            </w:pPr>
            <w:r w:rsidRPr="00553D0B">
              <w:rPr>
                <w:b/>
                <w:bCs/>
              </w:rPr>
              <w:t>2đ</w:t>
            </w:r>
          </w:p>
        </w:tc>
      </w:tr>
      <w:tr w:rsidR="00833CB8" w:rsidRPr="00553D0B" w14:paraId="0F53A0D6" w14:textId="77777777" w:rsidTr="00DD4585">
        <w:tc>
          <w:tcPr>
            <w:tcW w:w="1440" w:type="dxa"/>
          </w:tcPr>
          <w:p w14:paraId="32D84525" w14:textId="77777777" w:rsidR="00833CB8" w:rsidRPr="00553D0B" w:rsidRDefault="00833CB8" w:rsidP="00DD4585">
            <w:pPr>
              <w:spacing w:line="276" w:lineRule="auto"/>
              <w:jc w:val="center"/>
              <w:rPr>
                <w:b/>
                <w:bCs/>
              </w:rPr>
            </w:pPr>
            <w:r w:rsidRPr="00553D0B">
              <w:rPr>
                <w:b/>
                <w:bCs/>
              </w:rPr>
              <w:t>Câu 4</w:t>
            </w:r>
          </w:p>
          <w:p w14:paraId="2DE166B2" w14:textId="77777777" w:rsidR="00833CB8" w:rsidRPr="00553D0B" w:rsidRDefault="00833CB8" w:rsidP="00DD4585">
            <w:pPr>
              <w:spacing w:line="276" w:lineRule="auto"/>
              <w:jc w:val="center"/>
              <w:rPr>
                <w:b/>
                <w:bCs/>
              </w:rPr>
            </w:pPr>
            <w:r w:rsidRPr="00553D0B">
              <w:rPr>
                <w:b/>
                <w:bCs/>
              </w:rPr>
              <w:t>(0.5 điểm)</w:t>
            </w:r>
          </w:p>
        </w:tc>
        <w:tc>
          <w:tcPr>
            <w:tcW w:w="8370" w:type="dxa"/>
          </w:tcPr>
          <w:p w14:paraId="3B2D94BA" w14:textId="23D627C6" w:rsidR="00833CB8" w:rsidRPr="00553D0B" w:rsidRDefault="00833CB8" w:rsidP="00DD4585">
            <w:pPr>
              <w:spacing w:line="276" w:lineRule="auto"/>
              <w:jc w:val="both"/>
            </w:pPr>
            <w:r>
              <w:t>“Bếp lửa”</w:t>
            </w:r>
            <w:r w:rsidRPr="00553D0B">
              <w:t xml:space="preserve"> –</w:t>
            </w:r>
            <w:r>
              <w:t xml:space="preserve"> Bằng Việt</w:t>
            </w:r>
            <w:r w:rsidR="00C41DB1">
              <w:t>…</w:t>
            </w:r>
          </w:p>
        </w:tc>
        <w:tc>
          <w:tcPr>
            <w:tcW w:w="1028" w:type="dxa"/>
          </w:tcPr>
          <w:p w14:paraId="5EAF8A25" w14:textId="77777777" w:rsidR="00833CB8" w:rsidRPr="00553D0B" w:rsidRDefault="00833CB8" w:rsidP="001B60DF">
            <w:pPr>
              <w:spacing w:line="276" w:lineRule="auto"/>
              <w:jc w:val="center"/>
              <w:rPr>
                <w:b/>
                <w:bCs/>
              </w:rPr>
            </w:pPr>
            <w:r w:rsidRPr="00553D0B">
              <w:rPr>
                <w:b/>
                <w:bCs/>
              </w:rPr>
              <w:t>0.5đ</w:t>
            </w:r>
          </w:p>
        </w:tc>
      </w:tr>
    </w:tbl>
    <w:p w14:paraId="164DDABB" w14:textId="77777777" w:rsidR="00833CB8" w:rsidRPr="00553D0B" w:rsidRDefault="00833CB8" w:rsidP="00833CB8">
      <w:pPr>
        <w:spacing w:line="276" w:lineRule="auto"/>
      </w:pPr>
    </w:p>
    <w:p w14:paraId="43CCF91F" w14:textId="77777777" w:rsidR="00833CB8" w:rsidRPr="00553D0B" w:rsidRDefault="00833CB8" w:rsidP="00833CB8">
      <w:pPr>
        <w:spacing w:line="27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3260"/>
        <w:gridCol w:w="3260"/>
      </w:tblGrid>
      <w:tr w:rsidR="00C41DB1" w:rsidRPr="00DC17B4" w14:paraId="6D00C129" w14:textId="77777777" w:rsidTr="00505951">
        <w:tc>
          <w:tcPr>
            <w:tcW w:w="4320" w:type="dxa"/>
          </w:tcPr>
          <w:p w14:paraId="13C319A2" w14:textId="77777777" w:rsidR="00C41DB1" w:rsidRPr="00DC17B4" w:rsidRDefault="00C41DB1" w:rsidP="00505951">
            <w:pPr>
              <w:jc w:val="center"/>
              <w:rPr>
                <w:rFonts w:eastAsia="Calibri"/>
                <w:b/>
                <w:bCs/>
              </w:rPr>
            </w:pPr>
            <w:r w:rsidRPr="00DC17B4">
              <w:rPr>
                <w:rFonts w:eastAsia="Calibri"/>
                <w:b/>
                <w:bCs/>
              </w:rPr>
              <w:t>Ban Giám hiệu</w:t>
            </w:r>
          </w:p>
          <w:p w14:paraId="3EBB26C8" w14:textId="77777777" w:rsidR="00C41DB1" w:rsidRPr="00DC17B4" w:rsidRDefault="00C41DB1" w:rsidP="00505951">
            <w:pPr>
              <w:jc w:val="center"/>
              <w:rPr>
                <w:rFonts w:eastAsia="Calibri"/>
                <w:b/>
                <w:bCs/>
              </w:rPr>
            </w:pPr>
          </w:p>
          <w:p w14:paraId="2CCB92B6" w14:textId="77777777" w:rsidR="00C41DB1" w:rsidRPr="00DC17B4" w:rsidRDefault="00C41DB1" w:rsidP="00505951">
            <w:pPr>
              <w:jc w:val="center"/>
              <w:rPr>
                <w:rFonts w:eastAsia="Calibri"/>
                <w:b/>
                <w:bCs/>
              </w:rPr>
            </w:pPr>
          </w:p>
          <w:p w14:paraId="18C8119B" w14:textId="77777777" w:rsidR="00C41DB1" w:rsidRPr="00DC17B4" w:rsidRDefault="00C41DB1" w:rsidP="00505951">
            <w:pPr>
              <w:jc w:val="center"/>
              <w:rPr>
                <w:rFonts w:eastAsia="Calibri"/>
                <w:b/>
                <w:bCs/>
              </w:rPr>
            </w:pPr>
            <w:r>
              <w:rPr>
                <w:rFonts w:eastAsia="Calibri"/>
                <w:b/>
                <w:bCs/>
              </w:rPr>
              <w:t>Nguyễn Thị Sơn Hường</w:t>
            </w:r>
          </w:p>
        </w:tc>
        <w:tc>
          <w:tcPr>
            <w:tcW w:w="4140" w:type="dxa"/>
          </w:tcPr>
          <w:p w14:paraId="4E5837B5" w14:textId="77777777" w:rsidR="00C41DB1" w:rsidRPr="00DC17B4" w:rsidRDefault="00C41DB1" w:rsidP="00505951">
            <w:pPr>
              <w:jc w:val="center"/>
              <w:rPr>
                <w:rFonts w:eastAsia="Calibri"/>
                <w:b/>
                <w:bCs/>
              </w:rPr>
            </w:pPr>
            <w:r w:rsidRPr="00DC17B4">
              <w:rPr>
                <w:rFonts w:eastAsia="Calibri"/>
                <w:b/>
                <w:bCs/>
              </w:rPr>
              <w:t>TM Tổ chuyên môn</w:t>
            </w:r>
          </w:p>
          <w:p w14:paraId="295DF0C6" w14:textId="77777777" w:rsidR="00C41DB1" w:rsidRPr="00DC17B4" w:rsidRDefault="00C41DB1" w:rsidP="00505951">
            <w:pPr>
              <w:jc w:val="center"/>
              <w:rPr>
                <w:rFonts w:eastAsia="Calibri"/>
                <w:b/>
                <w:bCs/>
              </w:rPr>
            </w:pPr>
          </w:p>
          <w:p w14:paraId="13EAA37D" w14:textId="77777777" w:rsidR="00C41DB1" w:rsidRPr="00DC17B4" w:rsidRDefault="00C41DB1" w:rsidP="00505951">
            <w:pPr>
              <w:jc w:val="center"/>
              <w:rPr>
                <w:rFonts w:eastAsia="Calibri"/>
                <w:b/>
                <w:bCs/>
              </w:rPr>
            </w:pPr>
          </w:p>
          <w:p w14:paraId="2B8EB7CC" w14:textId="77777777" w:rsidR="00C41DB1" w:rsidRPr="00DC17B4" w:rsidRDefault="00C41DB1" w:rsidP="00505951">
            <w:pPr>
              <w:jc w:val="center"/>
              <w:rPr>
                <w:rFonts w:eastAsia="Calibri"/>
                <w:b/>
                <w:bCs/>
              </w:rPr>
            </w:pPr>
            <w:r w:rsidRPr="00DC17B4">
              <w:rPr>
                <w:rFonts w:eastAsia="Calibri"/>
                <w:b/>
                <w:bCs/>
              </w:rPr>
              <w:t>Tô Thị Phương Dung</w:t>
            </w:r>
          </w:p>
        </w:tc>
        <w:tc>
          <w:tcPr>
            <w:tcW w:w="4140" w:type="dxa"/>
          </w:tcPr>
          <w:p w14:paraId="1D2DC83B" w14:textId="77777777" w:rsidR="00C41DB1" w:rsidRPr="00DC17B4" w:rsidRDefault="00C41DB1" w:rsidP="00505951">
            <w:pPr>
              <w:jc w:val="center"/>
              <w:rPr>
                <w:rFonts w:eastAsia="Calibri"/>
                <w:b/>
                <w:bCs/>
              </w:rPr>
            </w:pPr>
            <w:r w:rsidRPr="00DC17B4">
              <w:rPr>
                <w:rFonts w:eastAsia="Calibri"/>
                <w:b/>
                <w:bCs/>
              </w:rPr>
              <w:t>Nhóm chuyên môn</w:t>
            </w:r>
          </w:p>
          <w:p w14:paraId="00673EFA" w14:textId="77777777" w:rsidR="00C41DB1" w:rsidRPr="00DC17B4" w:rsidRDefault="00C41DB1" w:rsidP="00505951">
            <w:pPr>
              <w:jc w:val="center"/>
              <w:rPr>
                <w:rFonts w:eastAsia="Calibri"/>
                <w:b/>
                <w:bCs/>
              </w:rPr>
            </w:pPr>
          </w:p>
          <w:p w14:paraId="13E7B17F" w14:textId="77777777" w:rsidR="00C41DB1" w:rsidRPr="00DC17B4" w:rsidRDefault="00C41DB1" w:rsidP="00505951">
            <w:pPr>
              <w:jc w:val="center"/>
              <w:rPr>
                <w:rFonts w:eastAsia="Calibri"/>
                <w:b/>
                <w:bCs/>
              </w:rPr>
            </w:pPr>
          </w:p>
          <w:p w14:paraId="3A912337" w14:textId="77777777" w:rsidR="00C41DB1" w:rsidRPr="00DC17B4" w:rsidRDefault="00C41DB1" w:rsidP="00505951">
            <w:pPr>
              <w:jc w:val="center"/>
              <w:rPr>
                <w:rFonts w:eastAsia="Calibri"/>
                <w:b/>
                <w:bCs/>
              </w:rPr>
            </w:pPr>
            <w:r>
              <w:rPr>
                <w:rFonts w:eastAsia="Calibri"/>
                <w:b/>
                <w:bCs/>
              </w:rPr>
              <w:t>Tô Thị Phương Dung</w:t>
            </w:r>
          </w:p>
        </w:tc>
      </w:tr>
    </w:tbl>
    <w:p w14:paraId="1887C0AB" w14:textId="3E7FCE58" w:rsidR="00E07C02" w:rsidRDefault="00E07C02"/>
    <w:p w14:paraId="481BC967" w14:textId="77777777" w:rsidR="00E07C02" w:rsidRDefault="00E07C02">
      <w:pPr>
        <w:spacing w:after="160" w:line="259" w:lineRule="auto"/>
      </w:pPr>
      <w:r>
        <w:br w:type="page"/>
      </w:r>
    </w:p>
    <w:tbl>
      <w:tblPr>
        <w:tblpPr w:leftFromText="180" w:rightFromText="180" w:vertAnchor="text" w:horzAnchor="margin" w:tblpXSpec="center" w:tblpY="-269"/>
        <w:tblW w:w="9900" w:type="dxa"/>
        <w:tblLook w:val="04A0" w:firstRow="1" w:lastRow="0" w:firstColumn="1" w:lastColumn="0" w:noHBand="0" w:noVBand="1"/>
      </w:tblPr>
      <w:tblGrid>
        <w:gridCol w:w="4860"/>
        <w:gridCol w:w="5040"/>
      </w:tblGrid>
      <w:tr w:rsidR="00E07C02" w:rsidRPr="00553D0B" w14:paraId="1FDAB327" w14:textId="77777777" w:rsidTr="002D3C18">
        <w:trPr>
          <w:trHeight w:val="1118"/>
        </w:trPr>
        <w:tc>
          <w:tcPr>
            <w:tcW w:w="4860" w:type="dxa"/>
          </w:tcPr>
          <w:p w14:paraId="22F987D0" w14:textId="77777777" w:rsidR="00E07C02" w:rsidRPr="00553D0B" w:rsidRDefault="00E07C02" w:rsidP="002D3C18">
            <w:pPr>
              <w:spacing w:line="276" w:lineRule="auto"/>
              <w:jc w:val="center"/>
              <w:outlineLvl w:val="0"/>
              <w:rPr>
                <w:b/>
                <w:lang w:val="nl-NL"/>
              </w:rPr>
            </w:pPr>
            <w:r w:rsidRPr="00553D0B">
              <w:rPr>
                <w:b/>
                <w:lang w:val="nl-NL"/>
              </w:rPr>
              <w:lastRenderedPageBreak/>
              <w:t>TRƯỜNG THCS THƯỢNG THANH</w:t>
            </w:r>
          </w:p>
          <w:p w14:paraId="59DBEC0F" w14:textId="77777777" w:rsidR="00E07C02" w:rsidRPr="00553D0B" w:rsidRDefault="00E07C02" w:rsidP="002D3C18">
            <w:pPr>
              <w:spacing w:line="276" w:lineRule="auto"/>
              <w:jc w:val="center"/>
              <w:outlineLvl w:val="0"/>
              <w:rPr>
                <w:b/>
                <w:lang w:val="nl-NL"/>
              </w:rPr>
            </w:pPr>
            <w:r w:rsidRPr="00553D0B">
              <w:rPr>
                <w:b/>
                <w:lang w:val="nl-NL"/>
              </w:rPr>
              <w:t>Năm học 202</w:t>
            </w:r>
            <w:r>
              <w:rPr>
                <w:b/>
                <w:lang w:val="nl-NL"/>
              </w:rPr>
              <w:t>3</w:t>
            </w:r>
            <w:r w:rsidRPr="00553D0B">
              <w:rPr>
                <w:b/>
                <w:lang w:val="nl-NL"/>
              </w:rPr>
              <w:t xml:space="preserve"> – 202</w:t>
            </w:r>
            <w:r>
              <w:rPr>
                <w:b/>
                <w:lang w:val="nl-NL"/>
              </w:rPr>
              <w:t>4</w:t>
            </w:r>
          </w:p>
          <w:p w14:paraId="64FBEFD0" w14:textId="4BB83DD3" w:rsidR="00E07C02" w:rsidRPr="00553D0B" w:rsidRDefault="00E07C02" w:rsidP="002D3C18">
            <w:pPr>
              <w:tabs>
                <w:tab w:val="center" w:pos="2373"/>
                <w:tab w:val="left" w:pos="3990"/>
              </w:tabs>
              <w:spacing w:line="276" w:lineRule="auto"/>
              <w:jc w:val="center"/>
              <w:rPr>
                <w:b/>
              </w:rPr>
            </w:pPr>
            <w:r w:rsidRPr="00553D0B">
              <w:rPr>
                <w:b/>
              </w:rPr>
              <w:t xml:space="preserve">ĐỀ </w:t>
            </w:r>
            <w:r w:rsidR="00E92F83">
              <w:rPr>
                <w:b/>
              </w:rPr>
              <w:t>CHÍNH THỨC – SỐ 2</w:t>
            </w:r>
          </w:p>
          <w:p w14:paraId="302BDBC6" w14:textId="77777777" w:rsidR="00E07C02" w:rsidRPr="00553D0B" w:rsidRDefault="00E07C02" w:rsidP="002D3C18">
            <w:pPr>
              <w:spacing w:line="276" w:lineRule="auto"/>
              <w:jc w:val="center"/>
              <w:outlineLvl w:val="0"/>
              <w:rPr>
                <w:b/>
                <w:u w:val="single"/>
                <w:lang w:val="nl-NL"/>
              </w:rPr>
            </w:pPr>
          </w:p>
        </w:tc>
        <w:tc>
          <w:tcPr>
            <w:tcW w:w="5040" w:type="dxa"/>
            <w:tcBorders>
              <w:left w:val="nil"/>
            </w:tcBorders>
          </w:tcPr>
          <w:p w14:paraId="1D9B1346" w14:textId="77777777" w:rsidR="00E07C02" w:rsidRPr="00553D0B" w:rsidRDefault="00E07C02" w:rsidP="002D3C18">
            <w:pPr>
              <w:spacing w:line="276" w:lineRule="auto"/>
              <w:jc w:val="center"/>
              <w:outlineLvl w:val="0"/>
              <w:rPr>
                <w:b/>
                <w:lang w:val="nl-NL"/>
              </w:rPr>
            </w:pPr>
            <w:r w:rsidRPr="00553D0B">
              <w:rPr>
                <w:b/>
                <w:lang w:val="nl-NL"/>
              </w:rPr>
              <w:t>ĐỀ KIỂM TRA GIỮA KỲ II</w:t>
            </w:r>
          </w:p>
          <w:p w14:paraId="613F1DD3" w14:textId="77777777" w:rsidR="00E07C02" w:rsidRPr="00553D0B" w:rsidRDefault="00E07C02" w:rsidP="002D3C18">
            <w:pPr>
              <w:spacing w:line="276" w:lineRule="auto"/>
              <w:jc w:val="center"/>
              <w:outlineLvl w:val="0"/>
              <w:rPr>
                <w:b/>
                <w:lang w:val="nl-NL"/>
              </w:rPr>
            </w:pPr>
            <w:r w:rsidRPr="00553D0B">
              <w:rPr>
                <w:b/>
                <w:lang w:val="nl-NL"/>
              </w:rPr>
              <w:t>Môn: Ngữ văn 9</w:t>
            </w:r>
          </w:p>
          <w:p w14:paraId="4D6806BC" w14:textId="77777777" w:rsidR="00E07C02" w:rsidRPr="00553D0B" w:rsidRDefault="00E07C02" w:rsidP="002D3C18">
            <w:pPr>
              <w:spacing w:line="276" w:lineRule="auto"/>
              <w:jc w:val="center"/>
              <w:outlineLvl w:val="0"/>
              <w:rPr>
                <w:i/>
                <w:lang w:val="nl-NL"/>
              </w:rPr>
            </w:pPr>
            <w:r w:rsidRPr="00553D0B">
              <w:rPr>
                <w:i/>
                <w:lang w:val="nl-NL"/>
              </w:rPr>
              <w:t>Thời gian: 90 phút</w:t>
            </w:r>
          </w:p>
          <w:p w14:paraId="2AD74765" w14:textId="1B64EE16" w:rsidR="00E07C02" w:rsidRPr="00553D0B" w:rsidRDefault="00E07C02" w:rsidP="002D3C18">
            <w:pPr>
              <w:spacing w:line="276" w:lineRule="auto"/>
              <w:jc w:val="center"/>
              <w:outlineLvl w:val="0"/>
              <w:rPr>
                <w:lang w:val="nl-NL"/>
              </w:rPr>
            </w:pPr>
            <w:r w:rsidRPr="00553D0B">
              <w:rPr>
                <w:lang w:val="nl-NL"/>
              </w:rPr>
              <w:t xml:space="preserve">Ngày thi: </w:t>
            </w:r>
            <w:r w:rsidR="00E92F83">
              <w:rPr>
                <w:lang w:val="nl-NL"/>
              </w:rPr>
              <w:t>7</w:t>
            </w:r>
            <w:r w:rsidRPr="00553D0B">
              <w:rPr>
                <w:lang w:val="nl-NL"/>
              </w:rPr>
              <w:t>/</w:t>
            </w:r>
            <w:r w:rsidR="00E92F83">
              <w:rPr>
                <w:lang w:val="nl-NL"/>
              </w:rPr>
              <w:t>3</w:t>
            </w:r>
            <w:r w:rsidRPr="00553D0B">
              <w:rPr>
                <w:lang w:val="nl-NL"/>
              </w:rPr>
              <w:t>/202</w:t>
            </w:r>
            <w:r>
              <w:rPr>
                <w:lang w:val="nl-NL"/>
              </w:rPr>
              <w:t>4</w:t>
            </w:r>
          </w:p>
        </w:tc>
      </w:tr>
    </w:tbl>
    <w:p w14:paraId="3CA770B4" w14:textId="77777777" w:rsidR="00E07C02" w:rsidRPr="007F24CD" w:rsidRDefault="00E07C02" w:rsidP="00E07C02">
      <w:pPr>
        <w:pStyle w:val="ListParagraph"/>
        <w:tabs>
          <w:tab w:val="left" w:pos="284"/>
        </w:tabs>
        <w:ind w:left="0"/>
        <w:jc w:val="both"/>
        <w:rPr>
          <w:sz w:val="14"/>
          <w:szCs w:val="14"/>
          <w:lang w:val="sv-SE"/>
        </w:rPr>
      </w:pPr>
    </w:p>
    <w:p w14:paraId="06719ACC" w14:textId="30300676" w:rsidR="00E07C02" w:rsidRDefault="00E07C02" w:rsidP="00E92F83">
      <w:pPr>
        <w:spacing w:line="360" w:lineRule="auto"/>
        <w:jc w:val="both"/>
        <w:rPr>
          <w:lang w:val="sv-SE"/>
        </w:rPr>
      </w:pPr>
      <w:r w:rsidRPr="00473E8E">
        <w:rPr>
          <w:b/>
          <w:lang w:val="sv-SE"/>
        </w:rPr>
        <w:t>P</w:t>
      </w:r>
      <w:r>
        <w:rPr>
          <w:b/>
          <w:lang w:val="sv-SE"/>
        </w:rPr>
        <w:t>hần</w:t>
      </w:r>
      <w:r w:rsidRPr="00473E8E">
        <w:rPr>
          <w:b/>
          <w:lang w:val="sv-SE"/>
        </w:rPr>
        <w:t xml:space="preserve"> I (4</w:t>
      </w:r>
      <w:r>
        <w:rPr>
          <w:b/>
          <w:lang w:val="sv-SE"/>
        </w:rPr>
        <w:t xml:space="preserve"> </w:t>
      </w:r>
      <w:r w:rsidRPr="00473E8E">
        <w:rPr>
          <w:b/>
          <w:lang w:val="sv-SE"/>
        </w:rPr>
        <w:t>đ</w:t>
      </w:r>
      <w:r>
        <w:rPr>
          <w:b/>
          <w:lang w:val="sv-SE"/>
        </w:rPr>
        <w:t>iểm</w:t>
      </w:r>
      <w:r w:rsidRPr="00473E8E">
        <w:rPr>
          <w:b/>
          <w:lang w:val="sv-SE"/>
        </w:rPr>
        <w:t>)</w:t>
      </w:r>
      <w:r>
        <w:rPr>
          <w:b/>
          <w:lang w:val="sv-SE"/>
        </w:rPr>
        <w:t xml:space="preserve">:  </w:t>
      </w:r>
      <w:r>
        <w:rPr>
          <w:lang w:val="sv-SE"/>
        </w:rPr>
        <w:t>Đọc đoạn trích sau và thực hiện yêu cầu:</w:t>
      </w:r>
    </w:p>
    <w:p w14:paraId="4F4C4200" w14:textId="580CBA6C" w:rsidR="00E07C02" w:rsidRPr="002C444B" w:rsidRDefault="00E07C02" w:rsidP="00E92F83">
      <w:pPr>
        <w:tabs>
          <w:tab w:val="left" w:pos="2763"/>
          <w:tab w:val="left" w:pos="3243"/>
        </w:tabs>
        <w:spacing w:line="360" w:lineRule="auto"/>
        <w:jc w:val="both"/>
        <w:rPr>
          <w:i/>
          <w:lang w:val="sv-SE"/>
        </w:rPr>
      </w:pPr>
      <w:r w:rsidRPr="003A6579">
        <w:rPr>
          <w:lang w:val="sv-SE"/>
        </w:rPr>
        <w:t xml:space="preserve">    </w:t>
      </w:r>
      <w:r w:rsidRPr="002C444B">
        <w:rPr>
          <w:lang w:val="sv-SE"/>
        </w:rPr>
        <w:t>…</w:t>
      </w:r>
      <w:r>
        <w:rPr>
          <w:i/>
          <w:lang w:val="sv-SE"/>
        </w:rPr>
        <w:t>Nghệ thuật không đứng ngoài trỏ vẽ cho ta đường đi, nghệ thuật vào đốt lửa trong lòng chúng ta, khiến chúng ta tự phải bước lên đường ấy</w:t>
      </w:r>
      <w:r w:rsidRPr="002C444B">
        <w:rPr>
          <w:i/>
          <w:lang w:val="sv-SE"/>
        </w:rPr>
        <w:t>.</w:t>
      </w:r>
      <w:r>
        <w:rPr>
          <w:i/>
          <w:lang w:val="sv-SE"/>
        </w:rPr>
        <w:t xml:space="preserve"> Bắt rễ ở cuộc đời hằng ngày của con người, văn nghệ lại tạo được sự sống cho tâm hồn người. Nghệ thuật mở rộng khả năng của tâm hồn, làm cho con người vui buồn nhiều hơn, yêu thương và căm hờn được nhiều hơn</w:t>
      </w:r>
      <w:r w:rsidR="007F24CD">
        <w:rPr>
          <w:i/>
          <w:lang w:val="sv-SE"/>
        </w:rPr>
        <w:t>...</w:t>
      </w:r>
    </w:p>
    <w:p w14:paraId="3B8CD530" w14:textId="2895ECFB" w:rsidR="00E07C02" w:rsidRPr="003A6579" w:rsidRDefault="00E07C02" w:rsidP="00E92F83">
      <w:pPr>
        <w:tabs>
          <w:tab w:val="left" w:pos="2763"/>
          <w:tab w:val="left" w:pos="3243"/>
        </w:tabs>
        <w:spacing w:line="360" w:lineRule="auto"/>
        <w:jc w:val="right"/>
        <w:rPr>
          <w:b/>
          <w:i/>
          <w:lang w:val="sv-SE"/>
        </w:rPr>
      </w:pPr>
      <w:r>
        <w:rPr>
          <w:lang w:val="sv-SE"/>
        </w:rPr>
        <w:tab/>
      </w:r>
      <w:r>
        <w:rPr>
          <w:lang w:val="sv-SE"/>
        </w:rPr>
        <w:tab/>
        <w:t>(Trích Ngữ văn 9, tập 2, NXB Giáo dục 2020)</w:t>
      </w:r>
    </w:p>
    <w:p w14:paraId="3C5F8D75" w14:textId="77777777" w:rsidR="00E07C02" w:rsidRPr="00101DCC" w:rsidRDefault="00E07C02" w:rsidP="00E92F83">
      <w:pPr>
        <w:spacing w:line="360" w:lineRule="auto"/>
        <w:jc w:val="both"/>
        <w:rPr>
          <w:rFonts w:eastAsia="Arial"/>
          <w:iCs/>
        </w:rPr>
      </w:pPr>
      <w:r w:rsidRPr="00E07C02">
        <w:rPr>
          <w:b/>
          <w:bCs/>
          <w:lang w:val="sv-SE"/>
        </w:rPr>
        <w:t>Câu 1.</w:t>
      </w:r>
      <w:r>
        <w:rPr>
          <w:lang w:val="sv-SE"/>
        </w:rPr>
        <w:t xml:space="preserve"> </w:t>
      </w:r>
      <w:r w:rsidRPr="00101DCC">
        <w:rPr>
          <w:rFonts w:eastAsia="Arial"/>
          <w:iCs/>
        </w:rPr>
        <w:t xml:space="preserve">Đoạn văn trên được trích từ văn bản nào? Do ai sáng tác? </w:t>
      </w:r>
    </w:p>
    <w:p w14:paraId="38C28F5B" w14:textId="77777777" w:rsidR="00E07C02" w:rsidRPr="00101DCC" w:rsidRDefault="00E07C02" w:rsidP="00E92F83">
      <w:pPr>
        <w:spacing w:line="360" w:lineRule="auto"/>
        <w:jc w:val="both"/>
        <w:rPr>
          <w:rFonts w:eastAsia="Arial"/>
          <w:iCs/>
        </w:rPr>
      </w:pPr>
      <w:r w:rsidRPr="00101DCC">
        <w:rPr>
          <w:rFonts w:eastAsia="Arial"/>
          <w:b/>
          <w:bCs/>
          <w:iCs/>
        </w:rPr>
        <w:t>Câu 2.</w:t>
      </w:r>
      <w:r w:rsidRPr="00101DCC">
        <w:rPr>
          <w:rFonts w:eastAsia="Arial"/>
          <w:iCs/>
        </w:rPr>
        <w:t xml:space="preserve"> Nêu phương thức biểu đạt chính của văn bản có chứa đoạn trích trên và chỉ </w:t>
      </w:r>
      <w:r>
        <w:rPr>
          <w:rFonts w:eastAsia="Arial"/>
          <w:iCs/>
        </w:rPr>
        <w:t xml:space="preserve">ra </w:t>
      </w:r>
      <w:r w:rsidRPr="00101DCC">
        <w:rPr>
          <w:rFonts w:eastAsia="Arial"/>
          <w:iCs/>
        </w:rPr>
        <w:t>một phép liên kết về hình thức được dùng trong đoạn.</w:t>
      </w:r>
    </w:p>
    <w:p w14:paraId="0E8D0F85" w14:textId="6AB7E194" w:rsidR="00E07C02" w:rsidRDefault="00E07C02" w:rsidP="00E92F83">
      <w:pPr>
        <w:spacing w:line="360" w:lineRule="auto"/>
        <w:jc w:val="both"/>
        <w:rPr>
          <w:rFonts w:eastAsia="Arial"/>
          <w:iCs/>
        </w:rPr>
      </w:pPr>
      <w:r w:rsidRPr="00E07C02">
        <w:rPr>
          <w:b/>
          <w:bCs/>
          <w:lang w:val="sv-SE"/>
        </w:rPr>
        <w:t>Câu 3.</w:t>
      </w:r>
      <w:r>
        <w:rPr>
          <w:lang w:val="sv-SE"/>
        </w:rPr>
        <w:t xml:space="preserve"> Văn bản đã nêu rõ những tác động tích cực của văn nghệ nói chung, của các tác phẩm văn học nói riêng, đối với mỗi người. </w:t>
      </w:r>
      <w:r w:rsidR="008E308B" w:rsidRPr="00553D0B">
        <w:rPr>
          <w:rFonts w:eastAsia="Arial"/>
          <w:iCs/>
        </w:rPr>
        <w:t xml:space="preserve">Từ văn bản trên, em hãy viết một đoạn văn khoảng </w:t>
      </w:r>
      <w:r w:rsidR="00A35ECD">
        <w:rPr>
          <w:rFonts w:eastAsia="Arial"/>
          <w:iCs/>
        </w:rPr>
        <w:t>2/3</w:t>
      </w:r>
      <w:r w:rsidR="008E308B" w:rsidRPr="00553D0B">
        <w:rPr>
          <w:rFonts w:eastAsia="Arial"/>
          <w:iCs/>
        </w:rPr>
        <w:t xml:space="preserve"> trang giấy thi để làm rõ: Đọc sách giúp ta trưởng thành cả về trí tuệ và nhân cách.</w:t>
      </w:r>
    </w:p>
    <w:p w14:paraId="6AA31BEC" w14:textId="77777777" w:rsidR="008E308B" w:rsidRPr="008E308B" w:rsidRDefault="008E308B" w:rsidP="00E92F83">
      <w:pPr>
        <w:spacing w:line="360" w:lineRule="auto"/>
        <w:jc w:val="both"/>
        <w:rPr>
          <w:rFonts w:eastAsia="Arial"/>
          <w:iCs/>
          <w:sz w:val="20"/>
          <w:szCs w:val="20"/>
        </w:rPr>
      </w:pPr>
    </w:p>
    <w:p w14:paraId="15A0ECE6" w14:textId="133A5619" w:rsidR="00E07C02" w:rsidRDefault="00E07C02" w:rsidP="00E92F83">
      <w:pPr>
        <w:spacing w:line="360" w:lineRule="auto"/>
        <w:jc w:val="both"/>
        <w:rPr>
          <w:lang w:val="sv-SE"/>
        </w:rPr>
      </w:pPr>
      <w:r w:rsidRPr="00473E8E">
        <w:rPr>
          <w:b/>
          <w:lang w:val="sv-SE"/>
        </w:rPr>
        <w:t>P</w:t>
      </w:r>
      <w:r>
        <w:rPr>
          <w:b/>
          <w:lang w:val="sv-SE"/>
        </w:rPr>
        <w:t>hần 2</w:t>
      </w:r>
      <w:r w:rsidRPr="00473E8E">
        <w:rPr>
          <w:b/>
          <w:lang w:val="sv-SE"/>
        </w:rPr>
        <w:t xml:space="preserve"> (6</w:t>
      </w:r>
      <w:r>
        <w:rPr>
          <w:b/>
          <w:lang w:val="sv-SE"/>
        </w:rPr>
        <w:t xml:space="preserve"> điểm</w:t>
      </w:r>
      <w:r w:rsidRPr="00473E8E">
        <w:rPr>
          <w:b/>
          <w:lang w:val="sv-SE"/>
        </w:rPr>
        <w:t>):</w:t>
      </w:r>
      <w:r>
        <w:rPr>
          <w:lang w:val="sv-SE"/>
        </w:rPr>
        <w:t xml:space="preserve"> ”Mùa xuân nho nhỏ” của Thanh Hải là những tâm sự đầy triết lý về lẽ sống cống hiến. </w:t>
      </w:r>
    </w:p>
    <w:p w14:paraId="59ACED66" w14:textId="062D6122" w:rsidR="00E07C02" w:rsidRDefault="00E07C02" w:rsidP="00E92F83">
      <w:pPr>
        <w:pStyle w:val="ListParagraph"/>
        <w:tabs>
          <w:tab w:val="left" w:pos="284"/>
        </w:tabs>
        <w:spacing w:line="360" w:lineRule="auto"/>
        <w:ind w:left="0"/>
        <w:jc w:val="both"/>
        <w:rPr>
          <w:lang w:val="sv-SE"/>
        </w:rPr>
      </w:pPr>
      <w:r w:rsidRPr="00E07C02">
        <w:rPr>
          <w:b/>
          <w:bCs/>
          <w:lang w:val="sv-SE"/>
        </w:rPr>
        <w:t>Câu 1.</w:t>
      </w:r>
      <w:r>
        <w:rPr>
          <w:lang w:val="sv-SE"/>
        </w:rPr>
        <w:t xml:space="preserve"> Nêu ngắn gọn hoàn cảnh sáng tác bài thơ.</w:t>
      </w:r>
    </w:p>
    <w:p w14:paraId="5A1C4496" w14:textId="6F838C8D" w:rsidR="00E07C02" w:rsidRPr="00E07C02" w:rsidRDefault="00E07C02" w:rsidP="00E92F83">
      <w:pPr>
        <w:tabs>
          <w:tab w:val="left" w:pos="284"/>
        </w:tabs>
        <w:spacing w:line="360" w:lineRule="auto"/>
        <w:jc w:val="both"/>
        <w:rPr>
          <w:lang w:val="sv-SE"/>
        </w:rPr>
      </w:pPr>
      <w:r w:rsidRPr="00E07C02">
        <w:rPr>
          <w:b/>
          <w:bCs/>
          <w:lang w:val="sv-SE"/>
        </w:rPr>
        <w:t>Câu 2.</w:t>
      </w:r>
      <w:r>
        <w:rPr>
          <w:lang w:val="sv-SE"/>
        </w:rPr>
        <w:t xml:space="preserve"> Chỉ ra và phân tích tác dụng của biện pháp tu từ được sử dụng trong hai câu thơ đầu ở khổ thơ thứ ba của ”Mùa xuân nho nhỏ”.</w:t>
      </w:r>
    </w:p>
    <w:p w14:paraId="098002DD" w14:textId="249BAF0D" w:rsidR="00E07C02" w:rsidRDefault="00E07C02" w:rsidP="00E92F83">
      <w:pPr>
        <w:tabs>
          <w:tab w:val="left" w:pos="284"/>
        </w:tabs>
        <w:spacing w:line="360" w:lineRule="auto"/>
        <w:jc w:val="both"/>
        <w:rPr>
          <w:lang w:val="sv-SE"/>
        </w:rPr>
      </w:pPr>
      <w:r w:rsidRPr="00E07C02">
        <w:rPr>
          <w:b/>
          <w:bCs/>
          <w:lang w:val="sv-SE"/>
        </w:rPr>
        <w:t>Câu 3.</w:t>
      </w:r>
      <w:r>
        <w:rPr>
          <w:lang w:val="sv-SE"/>
        </w:rPr>
        <w:t xml:space="preserve"> </w:t>
      </w:r>
      <w:r w:rsidRPr="00E07C02">
        <w:rPr>
          <w:lang w:val="sv-SE"/>
        </w:rPr>
        <w:t>Bằng một đoạn văn diễn dịch (khoảng 1</w:t>
      </w:r>
      <w:r>
        <w:rPr>
          <w:lang w:val="sv-SE"/>
        </w:rPr>
        <w:t>2</w:t>
      </w:r>
      <w:r w:rsidRPr="00E07C02">
        <w:rPr>
          <w:lang w:val="sv-SE"/>
        </w:rPr>
        <w:t xml:space="preserve"> câu), em hãy nêu cảm nhận của mình về hình ảnh đất nước trong khổ thơ </w:t>
      </w:r>
      <w:r>
        <w:rPr>
          <w:lang w:val="sv-SE"/>
        </w:rPr>
        <w:t>thứ ba của ”Mùa xuân nho nhỏ”</w:t>
      </w:r>
      <w:r w:rsidRPr="00E07C02">
        <w:rPr>
          <w:lang w:val="sv-SE"/>
        </w:rPr>
        <w:t>. Trong đoạn có sử dụng phép thế và thành phần cảm thán. (Gạch chân, chỉ rõ)</w:t>
      </w:r>
    </w:p>
    <w:p w14:paraId="216DA471" w14:textId="1B6C1F2C" w:rsidR="00E07C02" w:rsidRPr="00E07C02" w:rsidRDefault="00E07C02" w:rsidP="00E92F83">
      <w:pPr>
        <w:tabs>
          <w:tab w:val="left" w:pos="284"/>
        </w:tabs>
        <w:spacing w:line="360" w:lineRule="auto"/>
        <w:jc w:val="both"/>
        <w:rPr>
          <w:lang w:val="sv-SE"/>
        </w:rPr>
      </w:pPr>
      <w:r w:rsidRPr="00E92F83">
        <w:rPr>
          <w:b/>
          <w:bCs/>
          <w:lang w:val="sv-SE"/>
        </w:rPr>
        <w:t>Câu 4.</w:t>
      </w:r>
      <w:r>
        <w:rPr>
          <w:lang w:val="sv-SE"/>
        </w:rPr>
        <w:t xml:space="preserve"> </w:t>
      </w:r>
      <w:r w:rsidRPr="00E07C02">
        <w:rPr>
          <w:lang w:val="sv-SE"/>
        </w:rPr>
        <w:t xml:space="preserve">Qua “Mùa xuân nho nhỏ”, Thanh Hải đã gửi gắm ước nguyện </w:t>
      </w:r>
      <w:r w:rsidRPr="00E07C02">
        <w:rPr>
          <w:color w:val="000000"/>
          <w:lang w:val="sv-SE"/>
        </w:rPr>
        <w:t>sống đẹp, sống có ích, cống hiến cho đời với sức sống tươi trẻ nhưng khiêm nhường và lặng lẽ. Trong chương trình Ngữ văn lớp 9, cũng có một tác phẩm ngợi ca những con người có lẽ sống đẹp như vậy. Đó là tác phẩm nào? Của ai?</w:t>
      </w:r>
    </w:p>
    <w:tbl>
      <w:tblPr>
        <w:tblpPr w:leftFromText="180" w:rightFromText="180" w:vertAnchor="text" w:horzAnchor="margin" w:tblpXSpec="center" w:tblpY="-269"/>
        <w:tblW w:w="9900" w:type="dxa"/>
        <w:tblLook w:val="04A0" w:firstRow="1" w:lastRow="0" w:firstColumn="1" w:lastColumn="0" w:noHBand="0" w:noVBand="1"/>
      </w:tblPr>
      <w:tblGrid>
        <w:gridCol w:w="4860"/>
        <w:gridCol w:w="5040"/>
      </w:tblGrid>
      <w:tr w:rsidR="007F24CD" w:rsidRPr="00553D0B" w14:paraId="33746826" w14:textId="77777777" w:rsidTr="002D3C18">
        <w:trPr>
          <w:trHeight w:val="1118"/>
        </w:trPr>
        <w:tc>
          <w:tcPr>
            <w:tcW w:w="4860" w:type="dxa"/>
          </w:tcPr>
          <w:p w14:paraId="779B845C" w14:textId="77777777" w:rsidR="007F24CD" w:rsidRPr="00553D0B" w:rsidRDefault="007F24CD" w:rsidP="002D3C18">
            <w:pPr>
              <w:spacing w:line="276" w:lineRule="auto"/>
              <w:jc w:val="center"/>
              <w:outlineLvl w:val="0"/>
              <w:rPr>
                <w:b/>
                <w:lang w:val="nl-NL"/>
              </w:rPr>
            </w:pPr>
            <w:r w:rsidRPr="00553D0B">
              <w:rPr>
                <w:b/>
                <w:lang w:val="nl-NL"/>
              </w:rPr>
              <w:lastRenderedPageBreak/>
              <w:t>TRƯỜNG THCS THƯỢNG THANH</w:t>
            </w:r>
          </w:p>
          <w:p w14:paraId="2431B802" w14:textId="77777777" w:rsidR="007F24CD" w:rsidRPr="00553D0B" w:rsidRDefault="007F24CD" w:rsidP="002D3C18">
            <w:pPr>
              <w:spacing w:line="276" w:lineRule="auto"/>
              <w:jc w:val="center"/>
              <w:outlineLvl w:val="0"/>
              <w:rPr>
                <w:b/>
                <w:lang w:val="nl-NL"/>
              </w:rPr>
            </w:pPr>
            <w:r w:rsidRPr="00553D0B">
              <w:rPr>
                <w:b/>
                <w:lang w:val="nl-NL"/>
              </w:rPr>
              <w:t>Năm học 202</w:t>
            </w:r>
            <w:r>
              <w:rPr>
                <w:b/>
                <w:lang w:val="nl-NL"/>
              </w:rPr>
              <w:t>3</w:t>
            </w:r>
            <w:r w:rsidRPr="00553D0B">
              <w:rPr>
                <w:b/>
                <w:lang w:val="nl-NL"/>
              </w:rPr>
              <w:t xml:space="preserve"> – 202</w:t>
            </w:r>
            <w:r>
              <w:rPr>
                <w:b/>
                <w:lang w:val="nl-NL"/>
              </w:rPr>
              <w:t>4</w:t>
            </w:r>
          </w:p>
          <w:p w14:paraId="226CDE80" w14:textId="319BD879" w:rsidR="007F24CD" w:rsidRPr="00553D0B" w:rsidRDefault="007F24CD" w:rsidP="002D3C18">
            <w:pPr>
              <w:tabs>
                <w:tab w:val="center" w:pos="2373"/>
                <w:tab w:val="left" w:pos="3990"/>
              </w:tabs>
              <w:spacing w:line="276" w:lineRule="auto"/>
              <w:jc w:val="center"/>
              <w:rPr>
                <w:b/>
              </w:rPr>
            </w:pPr>
            <w:r w:rsidRPr="00553D0B">
              <w:rPr>
                <w:b/>
              </w:rPr>
              <w:t xml:space="preserve">ĐỀ </w:t>
            </w:r>
            <w:r w:rsidR="00E92F83">
              <w:rPr>
                <w:b/>
              </w:rPr>
              <w:t>CHÍNH THỨC – SỐ 2</w:t>
            </w:r>
          </w:p>
        </w:tc>
        <w:tc>
          <w:tcPr>
            <w:tcW w:w="5040" w:type="dxa"/>
            <w:tcBorders>
              <w:left w:val="nil"/>
            </w:tcBorders>
          </w:tcPr>
          <w:p w14:paraId="45A089B3" w14:textId="77777777" w:rsidR="007F24CD" w:rsidRPr="00553D0B" w:rsidRDefault="007F24CD" w:rsidP="002D3C18">
            <w:pPr>
              <w:spacing w:line="276" w:lineRule="auto"/>
              <w:jc w:val="center"/>
              <w:outlineLvl w:val="0"/>
              <w:rPr>
                <w:b/>
                <w:lang w:val="nl-NL"/>
              </w:rPr>
            </w:pPr>
            <w:r w:rsidRPr="00553D0B">
              <w:rPr>
                <w:b/>
                <w:lang w:val="nl-NL"/>
              </w:rPr>
              <w:t>HƯỚNG DẪN CHẤM</w:t>
            </w:r>
            <w:r>
              <w:rPr>
                <w:b/>
                <w:lang w:val="nl-NL"/>
              </w:rPr>
              <w:t xml:space="preserve"> + BIỂU ĐIỂM</w:t>
            </w:r>
          </w:p>
          <w:p w14:paraId="3ACF7085" w14:textId="77777777" w:rsidR="007F24CD" w:rsidRPr="00553D0B" w:rsidRDefault="007F24CD" w:rsidP="002D3C18">
            <w:pPr>
              <w:spacing w:line="276" w:lineRule="auto"/>
              <w:jc w:val="center"/>
              <w:outlineLvl w:val="0"/>
              <w:rPr>
                <w:b/>
                <w:lang w:val="nl-NL"/>
              </w:rPr>
            </w:pPr>
            <w:r w:rsidRPr="00553D0B">
              <w:rPr>
                <w:b/>
                <w:lang w:val="nl-NL"/>
              </w:rPr>
              <w:t>ĐỀ KIỂM TRA GIỮA KỲ II</w:t>
            </w:r>
          </w:p>
          <w:p w14:paraId="431C65A6" w14:textId="77777777" w:rsidR="007F24CD" w:rsidRPr="00553D0B" w:rsidRDefault="007F24CD" w:rsidP="002D3C18">
            <w:pPr>
              <w:spacing w:line="276" w:lineRule="auto"/>
              <w:jc w:val="center"/>
              <w:outlineLvl w:val="0"/>
              <w:rPr>
                <w:b/>
                <w:lang w:val="nl-NL"/>
              </w:rPr>
            </w:pPr>
            <w:r w:rsidRPr="00553D0B">
              <w:rPr>
                <w:b/>
                <w:lang w:val="nl-NL"/>
              </w:rPr>
              <w:t>Môn: Ngữ văn 9</w:t>
            </w:r>
          </w:p>
        </w:tc>
      </w:tr>
    </w:tbl>
    <w:tbl>
      <w:tblPr>
        <w:tblStyle w:val="TableGrid"/>
        <w:tblW w:w="10843" w:type="dxa"/>
        <w:tblInd w:w="-275" w:type="dxa"/>
        <w:tblLook w:val="04A0" w:firstRow="1" w:lastRow="0" w:firstColumn="1" w:lastColumn="0" w:noHBand="0" w:noVBand="1"/>
      </w:tblPr>
      <w:tblGrid>
        <w:gridCol w:w="1440"/>
        <w:gridCol w:w="8370"/>
        <w:gridCol w:w="1033"/>
      </w:tblGrid>
      <w:tr w:rsidR="007F24CD" w:rsidRPr="00553D0B" w14:paraId="5F7A0425" w14:textId="77777777" w:rsidTr="002D3C18">
        <w:tc>
          <w:tcPr>
            <w:tcW w:w="1440" w:type="dxa"/>
          </w:tcPr>
          <w:p w14:paraId="13CC414A" w14:textId="77777777" w:rsidR="007F24CD" w:rsidRPr="00553D0B" w:rsidRDefault="007F24CD" w:rsidP="002D3C18">
            <w:pPr>
              <w:spacing w:line="276" w:lineRule="auto"/>
              <w:jc w:val="center"/>
              <w:rPr>
                <w:b/>
                <w:bCs/>
              </w:rPr>
            </w:pPr>
            <w:r w:rsidRPr="00553D0B">
              <w:rPr>
                <w:b/>
                <w:bCs/>
              </w:rPr>
              <w:t>Câu</w:t>
            </w:r>
          </w:p>
        </w:tc>
        <w:tc>
          <w:tcPr>
            <w:tcW w:w="8370" w:type="dxa"/>
          </w:tcPr>
          <w:p w14:paraId="1DF1724D" w14:textId="77777777" w:rsidR="007F24CD" w:rsidRPr="00553D0B" w:rsidRDefault="007F24CD" w:rsidP="002D3C18">
            <w:pPr>
              <w:spacing w:line="276" w:lineRule="auto"/>
              <w:jc w:val="center"/>
              <w:rPr>
                <w:b/>
                <w:bCs/>
              </w:rPr>
            </w:pPr>
            <w:r w:rsidRPr="00553D0B">
              <w:rPr>
                <w:b/>
                <w:bCs/>
              </w:rPr>
              <w:t>Nội dung</w:t>
            </w:r>
          </w:p>
        </w:tc>
        <w:tc>
          <w:tcPr>
            <w:tcW w:w="1028" w:type="dxa"/>
          </w:tcPr>
          <w:p w14:paraId="52BAB336" w14:textId="77777777" w:rsidR="007F24CD" w:rsidRPr="00553D0B" w:rsidRDefault="007F24CD" w:rsidP="001B60DF">
            <w:pPr>
              <w:spacing w:line="276" w:lineRule="auto"/>
              <w:jc w:val="center"/>
              <w:rPr>
                <w:b/>
                <w:bCs/>
              </w:rPr>
            </w:pPr>
            <w:r w:rsidRPr="00553D0B">
              <w:rPr>
                <w:b/>
                <w:bCs/>
              </w:rPr>
              <w:t>Điểm</w:t>
            </w:r>
          </w:p>
        </w:tc>
      </w:tr>
      <w:tr w:rsidR="007F24CD" w:rsidRPr="00553D0B" w14:paraId="343A88AE" w14:textId="77777777" w:rsidTr="002D3C18">
        <w:tc>
          <w:tcPr>
            <w:tcW w:w="10843" w:type="dxa"/>
            <w:gridSpan w:val="3"/>
          </w:tcPr>
          <w:p w14:paraId="66FDDE00" w14:textId="77777777" w:rsidR="007F24CD" w:rsidRPr="00553D0B" w:rsidRDefault="007F24CD" w:rsidP="001B60DF">
            <w:pPr>
              <w:spacing w:line="276" w:lineRule="auto"/>
              <w:jc w:val="center"/>
              <w:rPr>
                <w:b/>
                <w:bCs/>
              </w:rPr>
            </w:pPr>
            <w:r w:rsidRPr="00553D0B">
              <w:rPr>
                <w:b/>
                <w:bCs/>
              </w:rPr>
              <w:t>Phần I (4 điểm)</w:t>
            </w:r>
          </w:p>
        </w:tc>
      </w:tr>
      <w:tr w:rsidR="007F24CD" w:rsidRPr="00553D0B" w14:paraId="2A825860" w14:textId="77777777" w:rsidTr="002D3C18">
        <w:tc>
          <w:tcPr>
            <w:tcW w:w="1440" w:type="dxa"/>
          </w:tcPr>
          <w:p w14:paraId="449A5D84" w14:textId="77777777" w:rsidR="007F24CD" w:rsidRPr="00553D0B" w:rsidRDefault="007F24CD" w:rsidP="002D3C18">
            <w:pPr>
              <w:spacing w:line="276" w:lineRule="auto"/>
              <w:jc w:val="center"/>
              <w:rPr>
                <w:b/>
                <w:bCs/>
              </w:rPr>
            </w:pPr>
            <w:r w:rsidRPr="00553D0B">
              <w:rPr>
                <w:b/>
                <w:bCs/>
              </w:rPr>
              <w:t>Câu 1</w:t>
            </w:r>
          </w:p>
          <w:p w14:paraId="710276C7" w14:textId="77777777" w:rsidR="007F24CD" w:rsidRPr="00553D0B" w:rsidRDefault="007F24CD" w:rsidP="002D3C18">
            <w:pPr>
              <w:spacing w:line="276" w:lineRule="auto"/>
              <w:jc w:val="center"/>
              <w:rPr>
                <w:b/>
                <w:bCs/>
              </w:rPr>
            </w:pPr>
            <w:r w:rsidRPr="00553D0B">
              <w:rPr>
                <w:b/>
                <w:bCs/>
              </w:rPr>
              <w:t>(1 điểm)</w:t>
            </w:r>
          </w:p>
        </w:tc>
        <w:tc>
          <w:tcPr>
            <w:tcW w:w="8370" w:type="dxa"/>
          </w:tcPr>
          <w:p w14:paraId="0693AABB" w14:textId="23B72B15" w:rsidR="007F24CD" w:rsidRPr="00553D0B" w:rsidRDefault="007F24CD" w:rsidP="002D3C18">
            <w:pPr>
              <w:pStyle w:val="ListParagraph"/>
              <w:numPr>
                <w:ilvl w:val="0"/>
                <w:numId w:val="1"/>
              </w:numPr>
              <w:tabs>
                <w:tab w:val="left" w:pos="260"/>
              </w:tabs>
              <w:spacing w:line="276" w:lineRule="auto"/>
              <w:ind w:left="80" w:firstLine="0"/>
            </w:pPr>
            <w:r w:rsidRPr="00553D0B">
              <w:t xml:space="preserve">Văn bản: </w:t>
            </w:r>
            <w:r>
              <w:t>Tiếng nói của văn nghệ</w:t>
            </w:r>
          </w:p>
          <w:p w14:paraId="6A0973EA" w14:textId="0A02B773" w:rsidR="007F24CD" w:rsidRPr="00553D0B" w:rsidRDefault="007F24CD" w:rsidP="002D3C18">
            <w:pPr>
              <w:pStyle w:val="ListParagraph"/>
              <w:numPr>
                <w:ilvl w:val="0"/>
                <w:numId w:val="1"/>
              </w:numPr>
              <w:tabs>
                <w:tab w:val="left" w:pos="260"/>
              </w:tabs>
              <w:spacing w:line="276" w:lineRule="auto"/>
              <w:ind w:left="80" w:firstLine="0"/>
            </w:pPr>
            <w:r w:rsidRPr="00553D0B">
              <w:t xml:space="preserve">Tác giả: </w:t>
            </w:r>
            <w:r>
              <w:t>Nguyễn Đình Thi</w:t>
            </w:r>
          </w:p>
        </w:tc>
        <w:tc>
          <w:tcPr>
            <w:tcW w:w="1028" w:type="dxa"/>
          </w:tcPr>
          <w:p w14:paraId="07B0C9C1" w14:textId="77777777" w:rsidR="007F24CD" w:rsidRPr="00553D0B" w:rsidRDefault="007F24CD" w:rsidP="001B60DF">
            <w:pPr>
              <w:spacing w:line="276" w:lineRule="auto"/>
              <w:jc w:val="center"/>
              <w:rPr>
                <w:b/>
                <w:bCs/>
              </w:rPr>
            </w:pPr>
            <w:r w:rsidRPr="00553D0B">
              <w:rPr>
                <w:b/>
                <w:bCs/>
              </w:rPr>
              <w:t>0.5đ</w:t>
            </w:r>
          </w:p>
          <w:p w14:paraId="24389A40" w14:textId="77777777" w:rsidR="007F24CD" w:rsidRPr="00553D0B" w:rsidRDefault="007F24CD" w:rsidP="001B60DF">
            <w:pPr>
              <w:spacing w:line="276" w:lineRule="auto"/>
              <w:jc w:val="center"/>
              <w:rPr>
                <w:b/>
                <w:bCs/>
              </w:rPr>
            </w:pPr>
            <w:r w:rsidRPr="00553D0B">
              <w:rPr>
                <w:b/>
                <w:bCs/>
              </w:rPr>
              <w:t>0.5đ</w:t>
            </w:r>
          </w:p>
        </w:tc>
      </w:tr>
      <w:tr w:rsidR="007F24CD" w:rsidRPr="00553D0B" w14:paraId="051426ED" w14:textId="77777777" w:rsidTr="002D3C18">
        <w:tc>
          <w:tcPr>
            <w:tcW w:w="1440" w:type="dxa"/>
          </w:tcPr>
          <w:p w14:paraId="65852D85" w14:textId="77777777" w:rsidR="007F24CD" w:rsidRPr="00553D0B" w:rsidRDefault="007F24CD" w:rsidP="002D3C18">
            <w:pPr>
              <w:spacing w:line="276" w:lineRule="auto"/>
              <w:jc w:val="center"/>
              <w:rPr>
                <w:b/>
                <w:bCs/>
              </w:rPr>
            </w:pPr>
            <w:r w:rsidRPr="00553D0B">
              <w:rPr>
                <w:b/>
                <w:bCs/>
              </w:rPr>
              <w:t>Câu 2</w:t>
            </w:r>
          </w:p>
          <w:p w14:paraId="41302E91" w14:textId="77777777" w:rsidR="007F24CD" w:rsidRPr="00553D0B" w:rsidRDefault="007F24CD" w:rsidP="002D3C18">
            <w:pPr>
              <w:spacing w:line="276" w:lineRule="auto"/>
              <w:jc w:val="center"/>
              <w:rPr>
                <w:b/>
                <w:bCs/>
              </w:rPr>
            </w:pPr>
            <w:r w:rsidRPr="00553D0B">
              <w:rPr>
                <w:b/>
                <w:bCs/>
              </w:rPr>
              <w:t>(1 điểm)</w:t>
            </w:r>
          </w:p>
        </w:tc>
        <w:tc>
          <w:tcPr>
            <w:tcW w:w="8370" w:type="dxa"/>
          </w:tcPr>
          <w:p w14:paraId="7077560D" w14:textId="77777777" w:rsidR="007F24CD" w:rsidRPr="00553D0B" w:rsidRDefault="007F24CD" w:rsidP="002D3C18">
            <w:pPr>
              <w:pStyle w:val="ListParagraph"/>
              <w:numPr>
                <w:ilvl w:val="0"/>
                <w:numId w:val="1"/>
              </w:numPr>
              <w:tabs>
                <w:tab w:val="left" w:pos="260"/>
              </w:tabs>
              <w:spacing w:line="276" w:lineRule="auto"/>
              <w:ind w:left="-10" w:firstLine="0"/>
            </w:pPr>
            <w:r w:rsidRPr="00553D0B">
              <w:t>Phương thức biểu đạt chính: Nghị luận</w:t>
            </w:r>
          </w:p>
          <w:p w14:paraId="2D2D27B6" w14:textId="7B2FED9D" w:rsidR="007F24CD" w:rsidRPr="00553D0B" w:rsidRDefault="007F24CD" w:rsidP="002D3C18">
            <w:pPr>
              <w:pStyle w:val="ListParagraph"/>
              <w:numPr>
                <w:ilvl w:val="0"/>
                <w:numId w:val="1"/>
              </w:numPr>
              <w:tabs>
                <w:tab w:val="left" w:pos="260"/>
              </w:tabs>
              <w:spacing w:line="276" w:lineRule="auto"/>
              <w:ind w:left="-10" w:firstLine="0"/>
              <w:jc w:val="both"/>
            </w:pPr>
            <w:r w:rsidRPr="00553D0B">
              <w:t>HS gọi tên và chỉ ra được phép liên kết về hình thức sau:</w:t>
            </w:r>
          </w:p>
          <w:p w14:paraId="516D0F67" w14:textId="311C84D5" w:rsidR="007F24CD" w:rsidRPr="00553D0B" w:rsidRDefault="007F24CD" w:rsidP="002D3C18">
            <w:pPr>
              <w:spacing w:line="276" w:lineRule="auto"/>
            </w:pPr>
            <w:r w:rsidRPr="00553D0B">
              <w:t>+ phép lặp (</w:t>
            </w:r>
            <w:r w:rsidR="008E308B">
              <w:t>nghệ thuật</w:t>
            </w:r>
            <w:r w:rsidRPr="00553D0B">
              <w:t xml:space="preserve">, </w:t>
            </w:r>
            <w:r w:rsidR="008E308B">
              <w:t>con người</w:t>
            </w:r>
            <w:r>
              <w:t>…)</w:t>
            </w:r>
          </w:p>
        </w:tc>
        <w:tc>
          <w:tcPr>
            <w:tcW w:w="1028" w:type="dxa"/>
          </w:tcPr>
          <w:p w14:paraId="5FF4CF4A" w14:textId="77777777" w:rsidR="007F24CD" w:rsidRPr="00553D0B" w:rsidRDefault="007F24CD" w:rsidP="001B60DF">
            <w:pPr>
              <w:spacing w:line="276" w:lineRule="auto"/>
              <w:jc w:val="center"/>
              <w:rPr>
                <w:b/>
                <w:bCs/>
              </w:rPr>
            </w:pPr>
            <w:r w:rsidRPr="00553D0B">
              <w:rPr>
                <w:b/>
                <w:bCs/>
              </w:rPr>
              <w:t>0.5đ</w:t>
            </w:r>
          </w:p>
          <w:p w14:paraId="4DC120CD" w14:textId="77777777" w:rsidR="007F24CD" w:rsidRPr="00553D0B" w:rsidRDefault="007F24CD" w:rsidP="001B60DF">
            <w:pPr>
              <w:spacing w:line="276" w:lineRule="auto"/>
              <w:jc w:val="center"/>
              <w:rPr>
                <w:b/>
                <w:bCs/>
              </w:rPr>
            </w:pPr>
            <w:r w:rsidRPr="00553D0B">
              <w:rPr>
                <w:b/>
                <w:bCs/>
              </w:rPr>
              <w:t>0.5đ</w:t>
            </w:r>
          </w:p>
        </w:tc>
      </w:tr>
      <w:tr w:rsidR="007F24CD" w:rsidRPr="00553D0B" w14:paraId="71228C51" w14:textId="77777777" w:rsidTr="002D3C18">
        <w:tc>
          <w:tcPr>
            <w:tcW w:w="1440" w:type="dxa"/>
          </w:tcPr>
          <w:p w14:paraId="71260C64" w14:textId="77777777" w:rsidR="007F24CD" w:rsidRPr="00553D0B" w:rsidRDefault="007F24CD" w:rsidP="002D3C18">
            <w:pPr>
              <w:spacing w:line="276" w:lineRule="auto"/>
              <w:jc w:val="center"/>
              <w:rPr>
                <w:b/>
                <w:bCs/>
              </w:rPr>
            </w:pPr>
            <w:r w:rsidRPr="00553D0B">
              <w:rPr>
                <w:b/>
                <w:bCs/>
              </w:rPr>
              <w:t>Câu 3</w:t>
            </w:r>
          </w:p>
          <w:p w14:paraId="5BB63E4E" w14:textId="77777777" w:rsidR="007F24CD" w:rsidRPr="00553D0B" w:rsidRDefault="007F24CD" w:rsidP="002D3C18">
            <w:pPr>
              <w:spacing w:line="276" w:lineRule="auto"/>
              <w:jc w:val="center"/>
              <w:rPr>
                <w:b/>
                <w:bCs/>
              </w:rPr>
            </w:pPr>
            <w:r w:rsidRPr="00553D0B">
              <w:rPr>
                <w:b/>
                <w:bCs/>
              </w:rPr>
              <w:t>(2 điểm)</w:t>
            </w:r>
          </w:p>
        </w:tc>
        <w:tc>
          <w:tcPr>
            <w:tcW w:w="8370" w:type="dxa"/>
          </w:tcPr>
          <w:p w14:paraId="7981186A" w14:textId="77777777" w:rsidR="007F24CD" w:rsidRPr="00553D0B" w:rsidRDefault="007F24CD" w:rsidP="002D3C18">
            <w:pPr>
              <w:spacing w:line="276" w:lineRule="auto"/>
              <w:jc w:val="both"/>
              <w:rPr>
                <w:rFonts w:eastAsia="Calibri"/>
                <w:bCs/>
              </w:rPr>
            </w:pPr>
            <w:r w:rsidRPr="00553D0B">
              <w:rPr>
                <w:rFonts w:eastAsia="Calibri"/>
                <w:bCs/>
              </w:rPr>
              <w:t>HS cần đảm bảo các yêu cầu sau:</w:t>
            </w:r>
          </w:p>
          <w:p w14:paraId="689291CB" w14:textId="16525320" w:rsidR="007F24CD" w:rsidRPr="00553D0B" w:rsidRDefault="007F24CD" w:rsidP="002D3C18">
            <w:pPr>
              <w:spacing w:line="276" w:lineRule="auto"/>
              <w:jc w:val="both"/>
              <w:rPr>
                <w:rFonts w:eastAsia="Calibri"/>
                <w:bCs/>
              </w:rPr>
            </w:pPr>
            <w:r w:rsidRPr="00553D0B">
              <w:rPr>
                <w:rFonts w:eastAsia="Calibri"/>
                <w:b/>
              </w:rPr>
              <w:t>a) Về hình thức:</w:t>
            </w:r>
            <w:r w:rsidRPr="00553D0B">
              <w:rPr>
                <w:rFonts w:eastAsia="Calibri"/>
                <w:bCs/>
              </w:rPr>
              <w:t xml:space="preserve"> đúng hình thức 1 đoạn văn, đủ </w:t>
            </w:r>
            <w:r w:rsidR="00A35ECD">
              <w:rPr>
                <w:rFonts w:eastAsia="Calibri"/>
                <w:bCs/>
              </w:rPr>
              <w:t>dung lượng</w:t>
            </w:r>
            <w:r w:rsidRPr="00553D0B">
              <w:rPr>
                <w:rFonts w:eastAsia="Calibri"/>
                <w:bCs/>
              </w:rPr>
              <w:t>, diễn đạt mạch lạc, trôi chảy, không mắc lỗi chính tả</w:t>
            </w:r>
          </w:p>
          <w:p w14:paraId="59EFF92D" w14:textId="77777777" w:rsidR="007F24CD" w:rsidRPr="00553D0B" w:rsidRDefault="007F24CD" w:rsidP="002D3C18">
            <w:pPr>
              <w:spacing w:line="276" w:lineRule="auto"/>
              <w:jc w:val="both"/>
              <w:rPr>
                <w:rFonts w:eastAsia="Calibri"/>
                <w:b/>
              </w:rPr>
            </w:pPr>
            <w:r w:rsidRPr="00553D0B">
              <w:rPr>
                <w:rFonts w:eastAsia="Calibri"/>
                <w:b/>
              </w:rPr>
              <w:t xml:space="preserve">b) Về nội dung: </w:t>
            </w:r>
          </w:p>
          <w:p w14:paraId="66372AC8" w14:textId="77777777" w:rsidR="007F24CD" w:rsidRPr="00553D0B" w:rsidRDefault="007F24CD" w:rsidP="002D3C18">
            <w:pPr>
              <w:spacing w:line="276" w:lineRule="auto"/>
              <w:jc w:val="both"/>
              <w:rPr>
                <w:rFonts w:eastAsia="Calibri"/>
                <w:bCs/>
              </w:rPr>
            </w:pPr>
            <w:r w:rsidRPr="00553D0B">
              <w:rPr>
                <w:rFonts w:eastAsia="Calibri"/>
                <w:bCs/>
              </w:rPr>
              <w:t>* Giải thích được khái niệm sách (là kho báu lưu giữ tri thức của nhân loại…).</w:t>
            </w:r>
          </w:p>
          <w:p w14:paraId="6D712906" w14:textId="77777777" w:rsidR="007F24CD" w:rsidRPr="00553D0B" w:rsidRDefault="007F24CD" w:rsidP="002D3C18">
            <w:pPr>
              <w:spacing w:line="276" w:lineRule="auto"/>
              <w:jc w:val="both"/>
              <w:rPr>
                <w:rFonts w:eastAsia="Calibri"/>
                <w:bCs/>
              </w:rPr>
            </w:pPr>
            <w:r w:rsidRPr="00553D0B">
              <w:rPr>
                <w:rFonts w:eastAsia="Calibri"/>
                <w:bCs/>
              </w:rPr>
              <w:t>* Lấy được các dẫn chứng thuyết phục, làm rõ được</w:t>
            </w:r>
          </w:p>
          <w:p w14:paraId="293FBA60" w14:textId="77777777" w:rsidR="007F24CD" w:rsidRPr="00553D0B" w:rsidRDefault="007F24CD" w:rsidP="002D3C18">
            <w:pPr>
              <w:spacing w:line="276" w:lineRule="auto"/>
              <w:jc w:val="both"/>
              <w:rPr>
                <w:rFonts w:eastAsia="Calibri"/>
                <w:bCs/>
              </w:rPr>
            </w:pPr>
            <w:r w:rsidRPr="00553D0B">
              <w:rPr>
                <w:rFonts w:eastAsia="Calibri"/>
                <w:bCs/>
              </w:rPr>
              <w:t xml:space="preserve"> - Đọc sách giúp con người trưởng thành về trí tuệ</w:t>
            </w:r>
          </w:p>
          <w:p w14:paraId="0CDDBDA2" w14:textId="77777777" w:rsidR="007F24CD" w:rsidRPr="00553D0B" w:rsidRDefault="007F24CD" w:rsidP="002D3C18">
            <w:pPr>
              <w:spacing w:line="276" w:lineRule="auto"/>
              <w:jc w:val="both"/>
              <w:rPr>
                <w:rFonts w:eastAsia="Calibri"/>
                <w:bCs/>
              </w:rPr>
            </w:pPr>
            <w:r w:rsidRPr="00553D0B">
              <w:rPr>
                <w:rFonts w:eastAsia="Calibri"/>
                <w:bCs/>
              </w:rPr>
              <w:t>+ Sách mang đến cho con người hiểu biết phong phú: thiên nhiên, con người, cuộc sống….</w:t>
            </w:r>
          </w:p>
          <w:p w14:paraId="31C0B1A4" w14:textId="77777777" w:rsidR="007F24CD" w:rsidRPr="00553D0B" w:rsidRDefault="007F24CD" w:rsidP="002D3C18">
            <w:pPr>
              <w:spacing w:line="276" w:lineRule="auto"/>
              <w:jc w:val="both"/>
              <w:rPr>
                <w:rFonts w:eastAsia="Calibri"/>
                <w:bCs/>
              </w:rPr>
            </w:pPr>
            <w:r w:rsidRPr="00553D0B">
              <w:rPr>
                <w:rFonts w:eastAsia="Calibri"/>
                <w:bCs/>
              </w:rPr>
              <w:t>+ Sách giúp con người vượt qua mọi thời gian và không gian…</w:t>
            </w:r>
          </w:p>
          <w:p w14:paraId="486BA67C" w14:textId="77777777" w:rsidR="007F24CD" w:rsidRPr="00553D0B" w:rsidRDefault="007F24CD" w:rsidP="002D3C18">
            <w:pPr>
              <w:spacing w:line="276" w:lineRule="auto"/>
              <w:jc w:val="both"/>
              <w:rPr>
                <w:rFonts w:eastAsia="Calibri"/>
                <w:bCs/>
              </w:rPr>
            </w:pPr>
            <w:r w:rsidRPr="00553D0B">
              <w:rPr>
                <w:rFonts w:eastAsia="Calibri"/>
                <w:bCs/>
              </w:rPr>
              <w:t>- Sách giúp con người trưởng thành về nhân cách.</w:t>
            </w:r>
          </w:p>
          <w:p w14:paraId="64DECEF1" w14:textId="77777777" w:rsidR="007F24CD" w:rsidRPr="00553D0B" w:rsidRDefault="007F24CD" w:rsidP="002D3C18">
            <w:pPr>
              <w:spacing w:line="276" w:lineRule="auto"/>
              <w:jc w:val="both"/>
              <w:rPr>
                <w:rFonts w:eastAsia="Calibri"/>
                <w:bCs/>
                <w:spacing w:val="-4"/>
              </w:rPr>
            </w:pPr>
            <w:r w:rsidRPr="00553D0B">
              <w:rPr>
                <w:rFonts w:eastAsia="Calibri"/>
                <w:bCs/>
                <w:spacing w:val="-4"/>
              </w:rPr>
              <w:t>+ Sách có giá trị chứa đựng tư tưởng tình cảm đúng đắn và sâu sắc.</w:t>
            </w:r>
          </w:p>
          <w:p w14:paraId="52B5E2F8" w14:textId="77777777" w:rsidR="007F24CD" w:rsidRPr="00553D0B" w:rsidRDefault="007F24CD" w:rsidP="002D3C18">
            <w:pPr>
              <w:spacing w:line="276" w:lineRule="auto"/>
              <w:jc w:val="both"/>
              <w:rPr>
                <w:rFonts w:eastAsia="Calibri"/>
                <w:bCs/>
              </w:rPr>
            </w:pPr>
            <w:r w:rsidRPr="00553D0B">
              <w:rPr>
                <w:rFonts w:eastAsia="Calibri"/>
                <w:bCs/>
              </w:rPr>
              <w:t>+ Sách giúp con người hướng thiện, căm ghét cái xấu xa. Sách giúp con người tự hoàn thiện bản thân…</w:t>
            </w:r>
          </w:p>
          <w:p w14:paraId="26D121C2" w14:textId="77777777" w:rsidR="007F24CD" w:rsidRPr="00553D0B" w:rsidRDefault="007F24CD" w:rsidP="002D3C18">
            <w:pPr>
              <w:spacing w:line="276" w:lineRule="auto"/>
              <w:jc w:val="both"/>
              <w:rPr>
                <w:rFonts w:eastAsia="Calibri"/>
                <w:bCs/>
              </w:rPr>
            </w:pPr>
            <w:r w:rsidRPr="00553D0B">
              <w:rPr>
                <w:rFonts w:eastAsia="Calibri"/>
                <w:bCs/>
              </w:rPr>
              <w:t>* Phê phán: không đọc sách, tìm đến những loại sách không phù hợp</w:t>
            </w:r>
          </w:p>
          <w:p w14:paraId="4008C4E7" w14:textId="77777777" w:rsidR="007F24CD" w:rsidRPr="00553D0B" w:rsidRDefault="007F24CD" w:rsidP="002D3C18">
            <w:pPr>
              <w:spacing w:line="276" w:lineRule="auto"/>
            </w:pPr>
            <w:r w:rsidRPr="00553D0B">
              <w:rPr>
                <w:rFonts w:eastAsia="Calibri"/>
                <w:bCs/>
              </w:rPr>
              <w:t>* Liên hệ: biết chọn sách, và đọc sách có hiệu quả, phù hợp…</w:t>
            </w:r>
          </w:p>
        </w:tc>
        <w:tc>
          <w:tcPr>
            <w:tcW w:w="1028" w:type="dxa"/>
          </w:tcPr>
          <w:p w14:paraId="2B7698F4" w14:textId="77777777" w:rsidR="007F24CD" w:rsidRPr="00553D0B" w:rsidRDefault="007F24CD" w:rsidP="001B60DF">
            <w:pPr>
              <w:spacing w:line="276" w:lineRule="auto"/>
              <w:jc w:val="center"/>
              <w:rPr>
                <w:rFonts w:eastAsia="Calibri"/>
                <w:b/>
                <w:bCs/>
              </w:rPr>
            </w:pPr>
          </w:p>
          <w:p w14:paraId="7FD6839B" w14:textId="77777777" w:rsidR="007F24CD" w:rsidRPr="00553D0B" w:rsidRDefault="007F24CD" w:rsidP="001B60DF">
            <w:pPr>
              <w:spacing w:line="276" w:lineRule="auto"/>
              <w:jc w:val="center"/>
              <w:rPr>
                <w:rFonts w:eastAsia="Calibri"/>
                <w:b/>
                <w:bCs/>
              </w:rPr>
            </w:pPr>
            <w:r w:rsidRPr="00553D0B">
              <w:rPr>
                <w:rFonts w:eastAsia="Calibri"/>
                <w:b/>
                <w:bCs/>
              </w:rPr>
              <w:t>0.5đ</w:t>
            </w:r>
          </w:p>
          <w:p w14:paraId="6383CFA3" w14:textId="77777777" w:rsidR="007F24CD" w:rsidRPr="00553D0B" w:rsidRDefault="007F24CD" w:rsidP="001B60DF">
            <w:pPr>
              <w:spacing w:line="276" w:lineRule="auto"/>
              <w:jc w:val="center"/>
              <w:rPr>
                <w:rFonts w:eastAsia="Calibri"/>
                <w:b/>
                <w:bCs/>
              </w:rPr>
            </w:pPr>
          </w:p>
          <w:p w14:paraId="52C183A5" w14:textId="77777777" w:rsidR="007F24CD" w:rsidRPr="00553D0B" w:rsidRDefault="007F24CD" w:rsidP="001B60DF">
            <w:pPr>
              <w:spacing w:line="276" w:lineRule="auto"/>
              <w:jc w:val="center"/>
              <w:rPr>
                <w:rFonts w:eastAsia="Calibri"/>
                <w:b/>
                <w:bCs/>
              </w:rPr>
            </w:pPr>
          </w:p>
          <w:p w14:paraId="64E42C34" w14:textId="77777777" w:rsidR="007F24CD" w:rsidRPr="00553D0B" w:rsidRDefault="007F24CD" w:rsidP="001B60DF">
            <w:pPr>
              <w:spacing w:line="276" w:lineRule="auto"/>
              <w:jc w:val="center"/>
              <w:rPr>
                <w:rFonts w:eastAsia="Calibri"/>
                <w:b/>
                <w:bCs/>
              </w:rPr>
            </w:pPr>
            <w:r w:rsidRPr="00553D0B">
              <w:rPr>
                <w:rFonts w:eastAsia="Calibri"/>
                <w:b/>
                <w:bCs/>
              </w:rPr>
              <w:t>0.25đ</w:t>
            </w:r>
          </w:p>
          <w:p w14:paraId="2080A9E0" w14:textId="77777777" w:rsidR="007F24CD" w:rsidRPr="00553D0B" w:rsidRDefault="007F24CD" w:rsidP="001B60DF">
            <w:pPr>
              <w:spacing w:line="276" w:lineRule="auto"/>
              <w:jc w:val="center"/>
              <w:rPr>
                <w:rFonts w:eastAsia="Calibri"/>
                <w:b/>
                <w:bCs/>
              </w:rPr>
            </w:pPr>
          </w:p>
          <w:p w14:paraId="0301A7D5" w14:textId="77777777" w:rsidR="007F24CD" w:rsidRPr="00553D0B" w:rsidRDefault="007F24CD" w:rsidP="001B60DF">
            <w:pPr>
              <w:spacing w:line="276" w:lineRule="auto"/>
              <w:jc w:val="center"/>
              <w:rPr>
                <w:rFonts w:eastAsia="Calibri"/>
                <w:b/>
                <w:bCs/>
              </w:rPr>
            </w:pPr>
            <w:r w:rsidRPr="00553D0B">
              <w:rPr>
                <w:rFonts w:eastAsia="Calibri"/>
                <w:b/>
                <w:bCs/>
              </w:rPr>
              <w:t>0.75đ</w:t>
            </w:r>
          </w:p>
          <w:p w14:paraId="7190455B" w14:textId="77777777" w:rsidR="007F24CD" w:rsidRPr="00553D0B" w:rsidRDefault="007F24CD" w:rsidP="001B60DF">
            <w:pPr>
              <w:spacing w:line="276" w:lineRule="auto"/>
              <w:jc w:val="center"/>
              <w:rPr>
                <w:rFonts w:eastAsia="Calibri"/>
                <w:b/>
                <w:bCs/>
              </w:rPr>
            </w:pPr>
          </w:p>
          <w:p w14:paraId="46C1AFFE" w14:textId="77777777" w:rsidR="007F24CD" w:rsidRPr="00553D0B" w:rsidRDefault="007F24CD" w:rsidP="001B60DF">
            <w:pPr>
              <w:spacing w:line="276" w:lineRule="auto"/>
              <w:jc w:val="center"/>
              <w:rPr>
                <w:rFonts w:eastAsia="Calibri"/>
                <w:b/>
                <w:bCs/>
              </w:rPr>
            </w:pPr>
          </w:p>
          <w:p w14:paraId="0F897E77" w14:textId="77777777" w:rsidR="007F24CD" w:rsidRPr="00553D0B" w:rsidRDefault="007F24CD" w:rsidP="001B60DF">
            <w:pPr>
              <w:spacing w:line="276" w:lineRule="auto"/>
              <w:jc w:val="center"/>
              <w:rPr>
                <w:rFonts w:eastAsia="Calibri"/>
                <w:b/>
                <w:bCs/>
              </w:rPr>
            </w:pPr>
          </w:p>
          <w:p w14:paraId="28C550E2" w14:textId="77777777" w:rsidR="007F24CD" w:rsidRPr="00553D0B" w:rsidRDefault="007F24CD" w:rsidP="001B60DF">
            <w:pPr>
              <w:spacing w:line="276" w:lineRule="auto"/>
              <w:jc w:val="center"/>
              <w:rPr>
                <w:rFonts w:eastAsia="Calibri"/>
                <w:b/>
                <w:bCs/>
              </w:rPr>
            </w:pPr>
          </w:p>
          <w:p w14:paraId="34BCA3AD" w14:textId="77777777" w:rsidR="007F24CD" w:rsidRPr="00553D0B" w:rsidRDefault="007F24CD" w:rsidP="001B60DF">
            <w:pPr>
              <w:spacing w:line="276" w:lineRule="auto"/>
              <w:jc w:val="center"/>
              <w:rPr>
                <w:rFonts w:eastAsia="Calibri"/>
                <w:b/>
                <w:bCs/>
              </w:rPr>
            </w:pPr>
          </w:p>
          <w:p w14:paraId="43DFF8D1" w14:textId="77777777" w:rsidR="007F24CD" w:rsidRPr="00553D0B" w:rsidRDefault="007F24CD" w:rsidP="001B60DF">
            <w:pPr>
              <w:spacing w:line="276" w:lineRule="auto"/>
              <w:jc w:val="center"/>
              <w:rPr>
                <w:rFonts w:eastAsia="Calibri"/>
                <w:b/>
                <w:bCs/>
              </w:rPr>
            </w:pPr>
          </w:p>
          <w:p w14:paraId="02594305" w14:textId="77777777" w:rsidR="007F24CD" w:rsidRPr="00553D0B" w:rsidRDefault="007F24CD" w:rsidP="001B60DF">
            <w:pPr>
              <w:spacing w:line="276" w:lineRule="auto"/>
              <w:jc w:val="center"/>
              <w:rPr>
                <w:rFonts w:eastAsia="Calibri"/>
                <w:b/>
                <w:bCs/>
              </w:rPr>
            </w:pPr>
          </w:p>
          <w:p w14:paraId="356CC92B" w14:textId="77777777" w:rsidR="007F24CD" w:rsidRPr="00553D0B" w:rsidRDefault="007F24CD" w:rsidP="001B60DF">
            <w:pPr>
              <w:spacing w:line="276" w:lineRule="auto"/>
              <w:jc w:val="center"/>
              <w:rPr>
                <w:rFonts w:eastAsia="Calibri"/>
                <w:b/>
                <w:bCs/>
              </w:rPr>
            </w:pPr>
          </w:p>
          <w:p w14:paraId="296E52DD" w14:textId="77777777" w:rsidR="007F24CD" w:rsidRPr="00553D0B" w:rsidRDefault="007F24CD" w:rsidP="001B60DF">
            <w:pPr>
              <w:spacing w:line="276" w:lineRule="auto"/>
              <w:jc w:val="center"/>
              <w:rPr>
                <w:rFonts w:eastAsia="Calibri"/>
                <w:b/>
                <w:bCs/>
              </w:rPr>
            </w:pPr>
            <w:r w:rsidRPr="00553D0B">
              <w:rPr>
                <w:rFonts w:eastAsia="Calibri"/>
                <w:b/>
                <w:bCs/>
              </w:rPr>
              <w:t>0.25đ</w:t>
            </w:r>
          </w:p>
          <w:p w14:paraId="086DA368" w14:textId="77777777" w:rsidR="007F24CD" w:rsidRPr="00553D0B" w:rsidRDefault="007F24CD" w:rsidP="001B60DF">
            <w:pPr>
              <w:spacing w:line="276" w:lineRule="auto"/>
              <w:jc w:val="center"/>
              <w:rPr>
                <w:b/>
                <w:bCs/>
              </w:rPr>
            </w:pPr>
            <w:r w:rsidRPr="00553D0B">
              <w:rPr>
                <w:rFonts w:eastAsia="Calibri"/>
                <w:b/>
                <w:bCs/>
              </w:rPr>
              <w:t>0.25đ</w:t>
            </w:r>
          </w:p>
        </w:tc>
      </w:tr>
      <w:tr w:rsidR="007F24CD" w:rsidRPr="00553D0B" w14:paraId="7822932A" w14:textId="77777777" w:rsidTr="002D3C18">
        <w:tc>
          <w:tcPr>
            <w:tcW w:w="10843" w:type="dxa"/>
            <w:gridSpan w:val="3"/>
          </w:tcPr>
          <w:p w14:paraId="556E00D3" w14:textId="77777777" w:rsidR="007F24CD" w:rsidRPr="00553D0B" w:rsidRDefault="007F24CD" w:rsidP="001B60DF">
            <w:pPr>
              <w:spacing w:line="276" w:lineRule="auto"/>
              <w:jc w:val="center"/>
              <w:rPr>
                <w:b/>
                <w:bCs/>
              </w:rPr>
            </w:pPr>
            <w:r w:rsidRPr="00553D0B">
              <w:rPr>
                <w:b/>
                <w:bCs/>
              </w:rPr>
              <w:t>Phần II (6 điểm)</w:t>
            </w:r>
          </w:p>
        </w:tc>
      </w:tr>
      <w:tr w:rsidR="007F24CD" w:rsidRPr="00553D0B" w14:paraId="7E33B4D3" w14:textId="77777777" w:rsidTr="002D3C18">
        <w:tc>
          <w:tcPr>
            <w:tcW w:w="1440" w:type="dxa"/>
          </w:tcPr>
          <w:p w14:paraId="61749D67" w14:textId="77777777" w:rsidR="007F24CD" w:rsidRPr="00553D0B" w:rsidRDefault="007F24CD" w:rsidP="002D3C18">
            <w:pPr>
              <w:spacing w:line="276" w:lineRule="auto"/>
              <w:jc w:val="center"/>
              <w:rPr>
                <w:b/>
                <w:bCs/>
              </w:rPr>
            </w:pPr>
            <w:r w:rsidRPr="00553D0B">
              <w:rPr>
                <w:b/>
                <w:bCs/>
              </w:rPr>
              <w:t>Câu 1</w:t>
            </w:r>
          </w:p>
          <w:p w14:paraId="51C76F07" w14:textId="77777777" w:rsidR="007F24CD" w:rsidRPr="00553D0B" w:rsidRDefault="007F24CD" w:rsidP="002D3C18">
            <w:pPr>
              <w:spacing w:line="276" w:lineRule="auto"/>
              <w:jc w:val="center"/>
              <w:rPr>
                <w:b/>
                <w:bCs/>
              </w:rPr>
            </w:pPr>
            <w:r w:rsidRPr="00553D0B">
              <w:rPr>
                <w:b/>
                <w:bCs/>
              </w:rPr>
              <w:t>(1 điểm)</w:t>
            </w:r>
          </w:p>
        </w:tc>
        <w:tc>
          <w:tcPr>
            <w:tcW w:w="8370" w:type="dxa"/>
          </w:tcPr>
          <w:p w14:paraId="6AFB4DFC" w14:textId="5F1EC57E" w:rsidR="007F24CD" w:rsidRPr="00553D0B" w:rsidRDefault="007F24CD" w:rsidP="002D3C18">
            <w:pPr>
              <w:spacing w:line="276" w:lineRule="auto"/>
              <w:jc w:val="both"/>
            </w:pPr>
            <w:r w:rsidRPr="00553D0B">
              <w:t xml:space="preserve">Hoàn cảnh sáng tác: </w:t>
            </w:r>
            <w:r w:rsidR="008E308B">
              <w:t>Tháng 11/ 1980, khi tác giả đang nằm trên giường bệnh, không bao lâu sau thì ông qua đời.</w:t>
            </w:r>
          </w:p>
        </w:tc>
        <w:tc>
          <w:tcPr>
            <w:tcW w:w="1028" w:type="dxa"/>
          </w:tcPr>
          <w:p w14:paraId="45EBB2B5" w14:textId="77777777" w:rsidR="007F24CD" w:rsidRPr="00553D0B" w:rsidRDefault="007F24CD" w:rsidP="001B60DF">
            <w:pPr>
              <w:spacing w:line="276" w:lineRule="auto"/>
              <w:jc w:val="center"/>
              <w:rPr>
                <w:b/>
                <w:bCs/>
              </w:rPr>
            </w:pPr>
            <w:r w:rsidRPr="00553D0B">
              <w:rPr>
                <w:b/>
                <w:bCs/>
              </w:rPr>
              <w:t>1đ</w:t>
            </w:r>
          </w:p>
        </w:tc>
      </w:tr>
      <w:tr w:rsidR="007F24CD" w:rsidRPr="00553D0B" w14:paraId="1D3DA6AA" w14:textId="77777777" w:rsidTr="002D3C18">
        <w:tc>
          <w:tcPr>
            <w:tcW w:w="1440" w:type="dxa"/>
          </w:tcPr>
          <w:p w14:paraId="20ACF226" w14:textId="77777777" w:rsidR="007F24CD" w:rsidRPr="00553D0B" w:rsidRDefault="007F24CD" w:rsidP="002D3C18">
            <w:pPr>
              <w:spacing w:line="276" w:lineRule="auto"/>
              <w:jc w:val="center"/>
              <w:rPr>
                <w:b/>
                <w:bCs/>
              </w:rPr>
            </w:pPr>
            <w:r w:rsidRPr="00553D0B">
              <w:rPr>
                <w:b/>
                <w:bCs/>
              </w:rPr>
              <w:t>Câu 2</w:t>
            </w:r>
          </w:p>
          <w:p w14:paraId="25D25A12" w14:textId="77777777" w:rsidR="007F24CD" w:rsidRPr="00553D0B" w:rsidRDefault="007F24CD" w:rsidP="002D3C18">
            <w:pPr>
              <w:spacing w:line="276" w:lineRule="auto"/>
              <w:jc w:val="center"/>
              <w:rPr>
                <w:b/>
                <w:bCs/>
              </w:rPr>
            </w:pPr>
            <w:r w:rsidRPr="00553D0B">
              <w:rPr>
                <w:b/>
                <w:bCs/>
              </w:rPr>
              <w:t>(1 điểm)</w:t>
            </w:r>
          </w:p>
        </w:tc>
        <w:tc>
          <w:tcPr>
            <w:tcW w:w="8370" w:type="dxa"/>
          </w:tcPr>
          <w:p w14:paraId="11D63C35" w14:textId="4925BDC8" w:rsidR="007F24CD" w:rsidRPr="00553D0B" w:rsidRDefault="007F24CD" w:rsidP="002D3C18">
            <w:pPr>
              <w:spacing w:line="276" w:lineRule="auto"/>
              <w:jc w:val="both"/>
            </w:pPr>
            <w:r w:rsidRPr="00553D0B">
              <w:t xml:space="preserve">* </w:t>
            </w:r>
            <w:r>
              <w:t xml:space="preserve">Biện pháp tu từ: </w:t>
            </w:r>
            <w:r w:rsidR="008E308B">
              <w:t>nhân hóa</w:t>
            </w:r>
            <w:r>
              <w:t xml:space="preserve"> </w:t>
            </w:r>
            <w:r w:rsidR="008E308B">
              <w:t>(đất nước – vất vả, gian lao)</w:t>
            </w:r>
            <w:r>
              <w:t xml:space="preserve"> </w:t>
            </w:r>
          </w:p>
          <w:p w14:paraId="62D084A9" w14:textId="77777777" w:rsidR="007F24CD" w:rsidRPr="00553D0B" w:rsidRDefault="007F24CD" w:rsidP="002D3C18">
            <w:pPr>
              <w:spacing w:line="276" w:lineRule="auto"/>
              <w:jc w:val="both"/>
            </w:pPr>
            <w:r w:rsidRPr="00553D0B">
              <w:t>* Hiệu quả nghệ thuật:</w:t>
            </w:r>
          </w:p>
          <w:p w14:paraId="206AADE0" w14:textId="556116B2" w:rsidR="008E308B" w:rsidRDefault="008E308B" w:rsidP="008E308B">
            <w:pPr>
              <w:pStyle w:val="ListParagraph"/>
              <w:numPr>
                <w:ilvl w:val="0"/>
                <w:numId w:val="1"/>
              </w:numPr>
              <w:tabs>
                <w:tab w:val="left" w:pos="350"/>
              </w:tabs>
              <w:spacing w:line="276" w:lineRule="auto"/>
              <w:ind w:left="0" w:hanging="10"/>
              <w:jc w:val="both"/>
            </w:pPr>
            <w:r>
              <w:t>Giúp đất nước hiện lên gần gũi, có linh hồn, vượt qua bao thăng trầm trong chiều dài của lịch sử</w:t>
            </w:r>
          </w:p>
          <w:p w14:paraId="2666259E" w14:textId="606EEF0F" w:rsidR="007F24CD" w:rsidRPr="00553D0B" w:rsidRDefault="007F24CD" w:rsidP="002D3C18">
            <w:pPr>
              <w:pStyle w:val="ListParagraph"/>
              <w:numPr>
                <w:ilvl w:val="0"/>
                <w:numId w:val="1"/>
              </w:numPr>
              <w:tabs>
                <w:tab w:val="left" w:pos="350"/>
              </w:tabs>
              <w:spacing w:line="276" w:lineRule="auto"/>
              <w:ind w:left="0" w:hanging="10"/>
              <w:jc w:val="both"/>
            </w:pPr>
            <w:r w:rsidRPr="00553D0B">
              <w:t xml:space="preserve">Thể hiện </w:t>
            </w:r>
            <w:r w:rsidR="008E308B">
              <w:t xml:space="preserve">niềm tự hào </w:t>
            </w:r>
            <w:r>
              <w:t xml:space="preserve">của tác giả </w:t>
            </w:r>
            <w:r w:rsidR="008E308B">
              <w:t>về chiều dài lịch sử đầy thăng trầm của đất nước</w:t>
            </w:r>
            <w:r w:rsidR="004C6C66">
              <w:t>…</w:t>
            </w:r>
          </w:p>
        </w:tc>
        <w:tc>
          <w:tcPr>
            <w:tcW w:w="1028" w:type="dxa"/>
          </w:tcPr>
          <w:p w14:paraId="37BDDD44" w14:textId="77777777" w:rsidR="007F24CD" w:rsidRPr="00553D0B" w:rsidRDefault="007F24CD" w:rsidP="001B60DF">
            <w:pPr>
              <w:spacing w:line="276" w:lineRule="auto"/>
              <w:jc w:val="center"/>
              <w:rPr>
                <w:b/>
                <w:bCs/>
              </w:rPr>
            </w:pPr>
            <w:r w:rsidRPr="00553D0B">
              <w:rPr>
                <w:b/>
                <w:bCs/>
              </w:rPr>
              <w:t>0.5đ</w:t>
            </w:r>
          </w:p>
          <w:p w14:paraId="09DE3C65" w14:textId="77777777" w:rsidR="007F24CD" w:rsidRPr="00553D0B" w:rsidRDefault="007F24CD" w:rsidP="001B60DF">
            <w:pPr>
              <w:spacing w:line="276" w:lineRule="auto"/>
              <w:jc w:val="center"/>
              <w:rPr>
                <w:b/>
                <w:bCs/>
              </w:rPr>
            </w:pPr>
          </w:p>
          <w:p w14:paraId="2DBF9522" w14:textId="77777777" w:rsidR="007F24CD" w:rsidRPr="00553D0B" w:rsidRDefault="007F24CD" w:rsidP="001B60DF">
            <w:pPr>
              <w:spacing w:line="276" w:lineRule="auto"/>
              <w:jc w:val="center"/>
              <w:rPr>
                <w:b/>
                <w:bCs/>
              </w:rPr>
            </w:pPr>
            <w:r>
              <w:rPr>
                <w:b/>
                <w:bCs/>
              </w:rPr>
              <w:t>0</w:t>
            </w:r>
            <w:r w:rsidRPr="00553D0B">
              <w:rPr>
                <w:b/>
                <w:bCs/>
              </w:rPr>
              <w:t>.25đ</w:t>
            </w:r>
          </w:p>
          <w:p w14:paraId="7873280A" w14:textId="77777777" w:rsidR="008E308B" w:rsidRDefault="008E308B" w:rsidP="001B60DF">
            <w:pPr>
              <w:spacing w:line="276" w:lineRule="auto"/>
              <w:jc w:val="center"/>
              <w:rPr>
                <w:b/>
                <w:bCs/>
              </w:rPr>
            </w:pPr>
          </w:p>
          <w:p w14:paraId="29C8F3CC" w14:textId="08B08F39" w:rsidR="007F24CD" w:rsidRPr="00553D0B" w:rsidRDefault="007F24CD" w:rsidP="001B60DF">
            <w:pPr>
              <w:spacing w:line="276" w:lineRule="auto"/>
              <w:jc w:val="center"/>
              <w:rPr>
                <w:b/>
                <w:bCs/>
              </w:rPr>
            </w:pPr>
            <w:r w:rsidRPr="00553D0B">
              <w:rPr>
                <w:b/>
                <w:bCs/>
              </w:rPr>
              <w:t>0.25đ</w:t>
            </w:r>
          </w:p>
        </w:tc>
      </w:tr>
      <w:tr w:rsidR="007F24CD" w:rsidRPr="00553D0B" w14:paraId="7B282DB7" w14:textId="77777777" w:rsidTr="002D3C18">
        <w:tc>
          <w:tcPr>
            <w:tcW w:w="1440" w:type="dxa"/>
          </w:tcPr>
          <w:p w14:paraId="612F7B28" w14:textId="77777777" w:rsidR="007F24CD" w:rsidRPr="00553D0B" w:rsidRDefault="007F24CD" w:rsidP="002D3C18">
            <w:pPr>
              <w:spacing w:line="276" w:lineRule="auto"/>
              <w:jc w:val="center"/>
              <w:rPr>
                <w:b/>
                <w:bCs/>
              </w:rPr>
            </w:pPr>
            <w:r w:rsidRPr="00553D0B">
              <w:rPr>
                <w:b/>
                <w:bCs/>
              </w:rPr>
              <w:t>Câu 3</w:t>
            </w:r>
          </w:p>
          <w:p w14:paraId="75949E98" w14:textId="77777777" w:rsidR="007F24CD" w:rsidRPr="00553D0B" w:rsidRDefault="007F24CD" w:rsidP="002D3C18">
            <w:pPr>
              <w:spacing w:line="276" w:lineRule="auto"/>
              <w:jc w:val="center"/>
              <w:rPr>
                <w:b/>
                <w:bCs/>
              </w:rPr>
            </w:pPr>
            <w:r w:rsidRPr="00553D0B">
              <w:rPr>
                <w:b/>
                <w:bCs/>
              </w:rPr>
              <w:t>(3.5 điểm)</w:t>
            </w:r>
          </w:p>
        </w:tc>
        <w:tc>
          <w:tcPr>
            <w:tcW w:w="8370" w:type="dxa"/>
          </w:tcPr>
          <w:p w14:paraId="61953117" w14:textId="77777777" w:rsidR="007F24CD" w:rsidRPr="00553D0B" w:rsidRDefault="007F24CD" w:rsidP="002D3C18">
            <w:pPr>
              <w:spacing w:line="276" w:lineRule="auto"/>
              <w:jc w:val="both"/>
              <w:rPr>
                <w:rFonts w:eastAsia="Calibri"/>
                <w:bCs/>
              </w:rPr>
            </w:pPr>
            <w:r w:rsidRPr="00553D0B">
              <w:rPr>
                <w:rFonts w:eastAsia="Calibri"/>
                <w:b/>
              </w:rPr>
              <w:t>a) Về hình thức:</w:t>
            </w:r>
            <w:r w:rsidRPr="00553D0B">
              <w:rPr>
                <w:rFonts w:eastAsia="Calibri"/>
                <w:bCs/>
              </w:rPr>
              <w:t xml:space="preserve"> </w:t>
            </w:r>
          </w:p>
          <w:p w14:paraId="33893392" w14:textId="065B25AE" w:rsidR="007F24CD" w:rsidRPr="00553D0B" w:rsidRDefault="007F24CD" w:rsidP="002D3C18">
            <w:pPr>
              <w:spacing w:line="276" w:lineRule="auto"/>
              <w:jc w:val="both"/>
              <w:rPr>
                <w:rFonts w:eastAsia="Calibri"/>
                <w:bCs/>
              </w:rPr>
            </w:pPr>
            <w:r w:rsidRPr="00553D0B">
              <w:rPr>
                <w:rFonts w:eastAsia="Calibri"/>
                <w:bCs/>
              </w:rPr>
              <w:t xml:space="preserve">- đoạn văn </w:t>
            </w:r>
            <w:r w:rsidR="008E308B">
              <w:rPr>
                <w:rFonts w:eastAsia="Calibri"/>
                <w:bCs/>
              </w:rPr>
              <w:t>diễn dịch</w:t>
            </w:r>
            <w:r w:rsidRPr="00553D0B">
              <w:rPr>
                <w:rFonts w:eastAsia="Calibri"/>
                <w:bCs/>
              </w:rPr>
              <w:t>, đủ số câu</w:t>
            </w:r>
          </w:p>
          <w:p w14:paraId="318C3750" w14:textId="214CEE1F" w:rsidR="007F24CD" w:rsidRPr="00553D0B" w:rsidRDefault="007F24CD" w:rsidP="002D3C18">
            <w:pPr>
              <w:spacing w:line="276" w:lineRule="auto"/>
              <w:jc w:val="both"/>
              <w:rPr>
                <w:rFonts w:eastAsia="Calibri"/>
                <w:bCs/>
              </w:rPr>
            </w:pPr>
            <w:r w:rsidRPr="00553D0B">
              <w:rPr>
                <w:rFonts w:eastAsia="Calibri"/>
                <w:bCs/>
              </w:rPr>
              <w:lastRenderedPageBreak/>
              <w:t xml:space="preserve">- dùng đúng, chỉ rõ </w:t>
            </w:r>
            <w:r w:rsidR="008E308B">
              <w:rPr>
                <w:rFonts w:eastAsia="Calibri"/>
                <w:bCs/>
              </w:rPr>
              <w:t>phép thế, thành phần cảm thán</w:t>
            </w:r>
          </w:p>
          <w:p w14:paraId="1EAA00C8" w14:textId="0DC20D30" w:rsidR="008E308B" w:rsidRDefault="007F24CD" w:rsidP="008E308B">
            <w:pPr>
              <w:spacing w:line="276" w:lineRule="auto"/>
              <w:jc w:val="both"/>
              <w:rPr>
                <w:rFonts w:eastAsia="Arial"/>
                <w:iCs/>
              </w:rPr>
            </w:pPr>
            <w:r w:rsidRPr="00553D0B">
              <w:rPr>
                <w:rFonts w:eastAsia="Calibri"/>
                <w:b/>
              </w:rPr>
              <w:t xml:space="preserve">b) Về nội dung: </w:t>
            </w:r>
            <w:r w:rsidRPr="00553D0B">
              <w:rPr>
                <w:rFonts w:eastAsia="Calibri"/>
                <w:bCs/>
              </w:rPr>
              <w:t>HS cần bám sát các nét nghệ thuật (thể thơ, nhịp thơ,</w:t>
            </w:r>
            <w:r>
              <w:rPr>
                <w:rFonts w:eastAsia="Calibri"/>
                <w:bCs/>
              </w:rPr>
              <w:t xml:space="preserve"> cách sử dụng từ ngữ thân thuộc nhưng giàu sức gợi,</w:t>
            </w:r>
            <w:r w:rsidRPr="00553D0B">
              <w:rPr>
                <w:rFonts w:eastAsia="Calibri"/>
                <w:bCs/>
              </w:rPr>
              <w:t xml:space="preserve"> nhân hóa</w:t>
            </w:r>
            <w:r>
              <w:rPr>
                <w:rFonts w:eastAsia="Calibri"/>
                <w:bCs/>
              </w:rPr>
              <w:t xml:space="preserve">, ẩn dụ, hoán dụ, </w:t>
            </w:r>
            <w:r w:rsidRPr="00553D0B">
              <w:rPr>
                <w:rFonts w:eastAsia="Calibri"/>
                <w:bCs/>
              </w:rPr>
              <w:t xml:space="preserve">…) để làm rõ được </w:t>
            </w:r>
            <w:r w:rsidR="008E308B">
              <w:rPr>
                <w:rFonts w:eastAsia="Arial"/>
                <w:iCs/>
              </w:rPr>
              <w:t>những suy ngẫm của nhà thơ về đất nước cách mạng:</w:t>
            </w:r>
          </w:p>
          <w:p w14:paraId="18AE10F4" w14:textId="30E880EA" w:rsidR="007F24CD" w:rsidRPr="009B6DD4" w:rsidRDefault="008E308B" w:rsidP="008E308B">
            <w:pPr>
              <w:spacing w:line="276" w:lineRule="auto"/>
              <w:jc w:val="both"/>
            </w:pPr>
            <w:r>
              <w:t xml:space="preserve">- </w:t>
            </w:r>
            <w:r w:rsidR="007F24CD" w:rsidRPr="009B6DD4">
              <w:t xml:space="preserve">Hai câu đầu: </w:t>
            </w:r>
            <w:r>
              <w:t xml:space="preserve">suy ngẫm về đất nước trong chiều dài lịch sử (nhân hóa (đất nước – vất vả, gian lao) -&gt; </w:t>
            </w:r>
            <w:r w:rsidRPr="00553D0B">
              <w:t xml:space="preserve">Thể hiện </w:t>
            </w:r>
            <w:r>
              <w:t>niềm tự hào của tác giả về chiều dài lịch sử đầy thăng trầm của đất nước…</w:t>
            </w:r>
          </w:p>
          <w:p w14:paraId="3D137882" w14:textId="60A3B495" w:rsidR="007F24CD" w:rsidRPr="008E308B" w:rsidRDefault="007F24CD" w:rsidP="004C6C66">
            <w:pPr>
              <w:numPr>
                <w:ilvl w:val="0"/>
                <w:numId w:val="2"/>
              </w:numPr>
              <w:tabs>
                <w:tab w:val="left" w:pos="160"/>
              </w:tabs>
              <w:spacing w:after="200" w:line="276" w:lineRule="auto"/>
              <w:ind w:left="0" w:firstLine="0"/>
              <w:contextualSpacing/>
              <w:jc w:val="both"/>
            </w:pPr>
            <w:r w:rsidRPr="009B6DD4">
              <w:t xml:space="preserve">Hai câu tiếp: </w:t>
            </w:r>
            <w:r w:rsidR="008E308B">
              <w:t>suy ngẫm về đất nước trong tương lai (so sánh, phụ từ…) -&gt; khắc họa vẻ đẹp, sự trường tồn của đất nước; gợi tư thế ngẩng cao đầu khi tiến bước vào tương lai -&gt; thể hiện niềm tin, hy vọng vào tương lai tươi sáng của đất nước…</w:t>
            </w:r>
          </w:p>
        </w:tc>
        <w:tc>
          <w:tcPr>
            <w:tcW w:w="1028" w:type="dxa"/>
          </w:tcPr>
          <w:p w14:paraId="2F02DD42" w14:textId="77777777" w:rsidR="007F24CD" w:rsidRPr="00553D0B" w:rsidRDefault="007F24CD" w:rsidP="001B60DF">
            <w:pPr>
              <w:spacing w:line="276" w:lineRule="auto"/>
              <w:jc w:val="center"/>
              <w:rPr>
                <w:b/>
                <w:bCs/>
              </w:rPr>
            </w:pPr>
          </w:p>
          <w:p w14:paraId="1BEEF223" w14:textId="77777777" w:rsidR="007F24CD" w:rsidRPr="00553D0B" w:rsidRDefault="007F24CD" w:rsidP="001B60DF">
            <w:pPr>
              <w:spacing w:line="276" w:lineRule="auto"/>
              <w:jc w:val="center"/>
              <w:rPr>
                <w:b/>
                <w:bCs/>
              </w:rPr>
            </w:pPr>
            <w:r w:rsidRPr="00553D0B">
              <w:rPr>
                <w:b/>
                <w:bCs/>
              </w:rPr>
              <w:t>0.5đ</w:t>
            </w:r>
          </w:p>
          <w:p w14:paraId="38CBF54B" w14:textId="77777777" w:rsidR="007F24CD" w:rsidRPr="00553D0B" w:rsidRDefault="007F24CD" w:rsidP="001B60DF">
            <w:pPr>
              <w:spacing w:line="276" w:lineRule="auto"/>
              <w:jc w:val="center"/>
              <w:rPr>
                <w:b/>
                <w:bCs/>
              </w:rPr>
            </w:pPr>
            <w:r w:rsidRPr="00553D0B">
              <w:rPr>
                <w:b/>
                <w:bCs/>
              </w:rPr>
              <w:lastRenderedPageBreak/>
              <w:t>1đ</w:t>
            </w:r>
          </w:p>
          <w:p w14:paraId="038E0A27" w14:textId="77777777" w:rsidR="007F24CD" w:rsidRPr="00553D0B" w:rsidRDefault="007F24CD" w:rsidP="001B60DF">
            <w:pPr>
              <w:spacing w:line="276" w:lineRule="auto"/>
              <w:jc w:val="center"/>
              <w:rPr>
                <w:b/>
                <w:bCs/>
              </w:rPr>
            </w:pPr>
            <w:r w:rsidRPr="00553D0B">
              <w:rPr>
                <w:b/>
                <w:bCs/>
              </w:rPr>
              <w:t>2đ</w:t>
            </w:r>
          </w:p>
        </w:tc>
      </w:tr>
      <w:tr w:rsidR="007F24CD" w:rsidRPr="00553D0B" w14:paraId="19EBF5F2" w14:textId="77777777" w:rsidTr="002D3C18">
        <w:tc>
          <w:tcPr>
            <w:tcW w:w="1440" w:type="dxa"/>
          </w:tcPr>
          <w:p w14:paraId="4F6EC47C" w14:textId="77777777" w:rsidR="007F24CD" w:rsidRPr="00553D0B" w:rsidRDefault="007F24CD" w:rsidP="002D3C18">
            <w:pPr>
              <w:spacing w:line="276" w:lineRule="auto"/>
              <w:jc w:val="center"/>
              <w:rPr>
                <w:b/>
                <w:bCs/>
              </w:rPr>
            </w:pPr>
            <w:r w:rsidRPr="00553D0B">
              <w:rPr>
                <w:b/>
                <w:bCs/>
              </w:rPr>
              <w:lastRenderedPageBreak/>
              <w:t>Câu 4</w:t>
            </w:r>
          </w:p>
          <w:p w14:paraId="67749E63" w14:textId="77777777" w:rsidR="007F24CD" w:rsidRPr="00553D0B" w:rsidRDefault="007F24CD" w:rsidP="002D3C18">
            <w:pPr>
              <w:spacing w:line="276" w:lineRule="auto"/>
              <w:jc w:val="center"/>
              <w:rPr>
                <w:b/>
                <w:bCs/>
              </w:rPr>
            </w:pPr>
            <w:r w:rsidRPr="00553D0B">
              <w:rPr>
                <w:b/>
                <w:bCs/>
              </w:rPr>
              <w:t>(0.5 điểm)</w:t>
            </w:r>
          </w:p>
        </w:tc>
        <w:tc>
          <w:tcPr>
            <w:tcW w:w="8370" w:type="dxa"/>
          </w:tcPr>
          <w:p w14:paraId="7FED37E5" w14:textId="327EC209" w:rsidR="007F24CD" w:rsidRPr="00553D0B" w:rsidRDefault="007F24CD" w:rsidP="002D3C18">
            <w:pPr>
              <w:spacing w:line="276" w:lineRule="auto"/>
              <w:jc w:val="both"/>
            </w:pPr>
            <w:r>
              <w:t>“</w:t>
            </w:r>
            <w:r w:rsidR="008E308B">
              <w:t>Lặng lẽ Sa Pa” – Nguyễn Thành Long</w:t>
            </w:r>
          </w:p>
        </w:tc>
        <w:tc>
          <w:tcPr>
            <w:tcW w:w="1028" w:type="dxa"/>
          </w:tcPr>
          <w:p w14:paraId="4A8636AA" w14:textId="77777777" w:rsidR="007F24CD" w:rsidRPr="00553D0B" w:rsidRDefault="007F24CD" w:rsidP="001B60DF">
            <w:pPr>
              <w:spacing w:line="276" w:lineRule="auto"/>
              <w:jc w:val="center"/>
              <w:rPr>
                <w:b/>
                <w:bCs/>
              </w:rPr>
            </w:pPr>
            <w:r w:rsidRPr="00553D0B">
              <w:rPr>
                <w:b/>
                <w:bCs/>
              </w:rPr>
              <w:t>0.5đ</w:t>
            </w:r>
          </w:p>
        </w:tc>
      </w:tr>
    </w:tbl>
    <w:p w14:paraId="0C4704C2" w14:textId="77777777" w:rsidR="007F24CD" w:rsidRPr="00553D0B" w:rsidRDefault="007F24CD" w:rsidP="007F24CD">
      <w:pPr>
        <w:spacing w:line="276" w:lineRule="auto"/>
      </w:pPr>
    </w:p>
    <w:p w14:paraId="1B8E30AA" w14:textId="77777777" w:rsidR="007F24CD" w:rsidRPr="00553D0B" w:rsidRDefault="007F24CD" w:rsidP="007F24CD">
      <w:pPr>
        <w:spacing w:line="27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3260"/>
        <w:gridCol w:w="3260"/>
      </w:tblGrid>
      <w:tr w:rsidR="00C41DB1" w:rsidRPr="00DC17B4" w14:paraId="480A5230" w14:textId="77777777" w:rsidTr="00505951">
        <w:tc>
          <w:tcPr>
            <w:tcW w:w="4320" w:type="dxa"/>
          </w:tcPr>
          <w:p w14:paraId="69C08D8D" w14:textId="77777777" w:rsidR="00C41DB1" w:rsidRPr="00DC17B4" w:rsidRDefault="00C41DB1" w:rsidP="00505951">
            <w:pPr>
              <w:jc w:val="center"/>
              <w:rPr>
                <w:rFonts w:eastAsia="Calibri"/>
                <w:b/>
                <w:bCs/>
              </w:rPr>
            </w:pPr>
            <w:r w:rsidRPr="00DC17B4">
              <w:rPr>
                <w:rFonts w:eastAsia="Calibri"/>
                <w:b/>
                <w:bCs/>
              </w:rPr>
              <w:t>Ban Giám hiệu</w:t>
            </w:r>
          </w:p>
          <w:p w14:paraId="1B034406" w14:textId="77777777" w:rsidR="00C41DB1" w:rsidRPr="00DC17B4" w:rsidRDefault="00C41DB1" w:rsidP="00505951">
            <w:pPr>
              <w:jc w:val="center"/>
              <w:rPr>
                <w:rFonts w:eastAsia="Calibri"/>
                <w:b/>
                <w:bCs/>
              </w:rPr>
            </w:pPr>
          </w:p>
          <w:p w14:paraId="67555FF0" w14:textId="77777777" w:rsidR="00C41DB1" w:rsidRPr="00DC17B4" w:rsidRDefault="00C41DB1" w:rsidP="00505951">
            <w:pPr>
              <w:jc w:val="center"/>
              <w:rPr>
                <w:rFonts w:eastAsia="Calibri"/>
                <w:b/>
                <w:bCs/>
              </w:rPr>
            </w:pPr>
          </w:p>
          <w:p w14:paraId="514E5826" w14:textId="77777777" w:rsidR="00C41DB1" w:rsidRPr="00DC17B4" w:rsidRDefault="00C41DB1" w:rsidP="00505951">
            <w:pPr>
              <w:jc w:val="center"/>
              <w:rPr>
                <w:rFonts w:eastAsia="Calibri"/>
                <w:b/>
                <w:bCs/>
              </w:rPr>
            </w:pPr>
            <w:r>
              <w:rPr>
                <w:rFonts w:eastAsia="Calibri"/>
                <w:b/>
                <w:bCs/>
              </w:rPr>
              <w:t>Nguyễn Thị Sơn Hường</w:t>
            </w:r>
          </w:p>
        </w:tc>
        <w:tc>
          <w:tcPr>
            <w:tcW w:w="4140" w:type="dxa"/>
          </w:tcPr>
          <w:p w14:paraId="45987B1A" w14:textId="77777777" w:rsidR="00C41DB1" w:rsidRPr="00DC17B4" w:rsidRDefault="00C41DB1" w:rsidP="00505951">
            <w:pPr>
              <w:jc w:val="center"/>
              <w:rPr>
                <w:rFonts w:eastAsia="Calibri"/>
                <w:b/>
                <w:bCs/>
              </w:rPr>
            </w:pPr>
            <w:r w:rsidRPr="00DC17B4">
              <w:rPr>
                <w:rFonts w:eastAsia="Calibri"/>
                <w:b/>
                <w:bCs/>
              </w:rPr>
              <w:t>TM Tổ chuyên môn</w:t>
            </w:r>
          </w:p>
          <w:p w14:paraId="05B7715C" w14:textId="77777777" w:rsidR="00C41DB1" w:rsidRPr="00DC17B4" w:rsidRDefault="00C41DB1" w:rsidP="00505951">
            <w:pPr>
              <w:jc w:val="center"/>
              <w:rPr>
                <w:rFonts w:eastAsia="Calibri"/>
                <w:b/>
                <w:bCs/>
              </w:rPr>
            </w:pPr>
          </w:p>
          <w:p w14:paraId="698492E3" w14:textId="77777777" w:rsidR="00C41DB1" w:rsidRPr="00DC17B4" w:rsidRDefault="00C41DB1" w:rsidP="00505951">
            <w:pPr>
              <w:jc w:val="center"/>
              <w:rPr>
                <w:rFonts w:eastAsia="Calibri"/>
                <w:b/>
                <w:bCs/>
              </w:rPr>
            </w:pPr>
          </w:p>
          <w:p w14:paraId="1E03FEB6" w14:textId="77777777" w:rsidR="00C41DB1" w:rsidRPr="00DC17B4" w:rsidRDefault="00C41DB1" w:rsidP="00505951">
            <w:pPr>
              <w:jc w:val="center"/>
              <w:rPr>
                <w:rFonts w:eastAsia="Calibri"/>
                <w:b/>
                <w:bCs/>
              </w:rPr>
            </w:pPr>
            <w:r w:rsidRPr="00DC17B4">
              <w:rPr>
                <w:rFonts w:eastAsia="Calibri"/>
                <w:b/>
                <w:bCs/>
              </w:rPr>
              <w:t>Tô Thị Phương Dung</w:t>
            </w:r>
          </w:p>
        </w:tc>
        <w:tc>
          <w:tcPr>
            <w:tcW w:w="4140" w:type="dxa"/>
          </w:tcPr>
          <w:p w14:paraId="1A4F4358" w14:textId="77777777" w:rsidR="00C41DB1" w:rsidRPr="00DC17B4" w:rsidRDefault="00C41DB1" w:rsidP="00505951">
            <w:pPr>
              <w:jc w:val="center"/>
              <w:rPr>
                <w:rFonts w:eastAsia="Calibri"/>
                <w:b/>
                <w:bCs/>
              </w:rPr>
            </w:pPr>
            <w:r w:rsidRPr="00DC17B4">
              <w:rPr>
                <w:rFonts w:eastAsia="Calibri"/>
                <w:b/>
                <w:bCs/>
              </w:rPr>
              <w:t>Nhóm chuyên môn</w:t>
            </w:r>
          </w:p>
          <w:p w14:paraId="6DD7356C" w14:textId="77777777" w:rsidR="00C41DB1" w:rsidRPr="00DC17B4" w:rsidRDefault="00C41DB1" w:rsidP="00505951">
            <w:pPr>
              <w:jc w:val="center"/>
              <w:rPr>
                <w:rFonts w:eastAsia="Calibri"/>
                <w:b/>
                <w:bCs/>
              </w:rPr>
            </w:pPr>
          </w:p>
          <w:p w14:paraId="742961BF" w14:textId="77777777" w:rsidR="00C41DB1" w:rsidRPr="00DC17B4" w:rsidRDefault="00C41DB1" w:rsidP="00505951">
            <w:pPr>
              <w:jc w:val="center"/>
              <w:rPr>
                <w:rFonts w:eastAsia="Calibri"/>
                <w:b/>
                <w:bCs/>
              </w:rPr>
            </w:pPr>
          </w:p>
          <w:p w14:paraId="7297E3C8" w14:textId="77777777" w:rsidR="00C41DB1" w:rsidRPr="00DC17B4" w:rsidRDefault="00C41DB1" w:rsidP="00505951">
            <w:pPr>
              <w:jc w:val="center"/>
              <w:rPr>
                <w:rFonts w:eastAsia="Calibri"/>
                <w:b/>
                <w:bCs/>
              </w:rPr>
            </w:pPr>
            <w:r>
              <w:rPr>
                <w:rFonts w:eastAsia="Calibri"/>
                <w:b/>
                <w:bCs/>
              </w:rPr>
              <w:t>Tô Thị Phương Dung</w:t>
            </w:r>
          </w:p>
        </w:tc>
      </w:tr>
    </w:tbl>
    <w:p w14:paraId="49578B17" w14:textId="6FEBF1A8" w:rsidR="008D7E7E" w:rsidRPr="001A65E6" w:rsidRDefault="008D7E7E" w:rsidP="001A65E6">
      <w:pPr>
        <w:spacing w:after="160" w:line="259" w:lineRule="auto"/>
        <w:rPr>
          <w:lang w:val="sv-SE"/>
        </w:rPr>
      </w:pPr>
    </w:p>
    <w:sectPr w:rsidR="008D7E7E" w:rsidRPr="001A65E6" w:rsidSect="00FA3D9E">
      <w:pgSz w:w="12240" w:h="15840"/>
      <w:pgMar w:top="900" w:right="1170"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275C"/>
    <w:multiLevelType w:val="hybridMultilevel"/>
    <w:tmpl w:val="7A0EF760"/>
    <w:lvl w:ilvl="0" w:tplc="E176F83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3630FB2"/>
    <w:multiLevelType w:val="hybridMultilevel"/>
    <w:tmpl w:val="6A54AD5C"/>
    <w:lvl w:ilvl="0" w:tplc="957ADDE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562675"/>
    <w:multiLevelType w:val="hybridMultilevel"/>
    <w:tmpl w:val="90F6B636"/>
    <w:lvl w:ilvl="0" w:tplc="E4E0E7E0">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A9B135C"/>
    <w:multiLevelType w:val="hybridMultilevel"/>
    <w:tmpl w:val="1172B1FA"/>
    <w:lvl w:ilvl="0" w:tplc="607600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625565">
    <w:abstractNumId w:val="3"/>
  </w:num>
  <w:num w:numId="2" w16cid:durableId="768088016">
    <w:abstractNumId w:val="1"/>
  </w:num>
  <w:num w:numId="3" w16cid:durableId="1413043757">
    <w:abstractNumId w:val="2"/>
  </w:num>
  <w:num w:numId="4" w16cid:durableId="272565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AD2"/>
    <w:rsid w:val="000214A3"/>
    <w:rsid w:val="001A65E6"/>
    <w:rsid w:val="001B60DF"/>
    <w:rsid w:val="00214E9D"/>
    <w:rsid w:val="0034401D"/>
    <w:rsid w:val="00405EDC"/>
    <w:rsid w:val="00420982"/>
    <w:rsid w:val="004C6C66"/>
    <w:rsid w:val="00610AD2"/>
    <w:rsid w:val="00640D5B"/>
    <w:rsid w:val="00660238"/>
    <w:rsid w:val="00660338"/>
    <w:rsid w:val="007F24CD"/>
    <w:rsid w:val="00833CB8"/>
    <w:rsid w:val="008D7E7E"/>
    <w:rsid w:val="008E308B"/>
    <w:rsid w:val="00A35ECD"/>
    <w:rsid w:val="00AC4473"/>
    <w:rsid w:val="00AD6879"/>
    <w:rsid w:val="00B268B9"/>
    <w:rsid w:val="00C41DB1"/>
    <w:rsid w:val="00CC5072"/>
    <w:rsid w:val="00D75075"/>
    <w:rsid w:val="00E07C02"/>
    <w:rsid w:val="00E92F83"/>
    <w:rsid w:val="00F42E25"/>
    <w:rsid w:val="00FA030A"/>
    <w:rsid w:val="00FA3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11740"/>
  <w15:chartTrackingRefBased/>
  <w15:docId w15:val="{A64940AD-8BDA-4AC3-9EBC-BA059C3E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AD2"/>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610A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0A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0AD2"/>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610A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0A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0A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0A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0A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0A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A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0A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0A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0A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0A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0A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0A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0A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0AD2"/>
    <w:rPr>
      <w:rFonts w:eastAsiaTheme="majorEastAsia" w:cstheme="majorBidi"/>
      <w:color w:val="272727" w:themeColor="text1" w:themeTint="D8"/>
    </w:rPr>
  </w:style>
  <w:style w:type="paragraph" w:styleId="Title">
    <w:name w:val="Title"/>
    <w:basedOn w:val="Normal"/>
    <w:next w:val="Normal"/>
    <w:link w:val="TitleChar"/>
    <w:uiPriority w:val="10"/>
    <w:qFormat/>
    <w:rsid w:val="00610A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0A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0AD2"/>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610A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0AD2"/>
    <w:pPr>
      <w:spacing w:before="160"/>
      <w:jc w:val="center"/>
    </w:pPr>
    <w:rPr>
      <w:i/>
      <w:iCs/>
      <w:color w:val="404040" w:themeColor="text1" w:themeTint="BF"/>
    </w:rPr>
  </w:style>
  <w:style w:type="character" w:customStyle="1" w:styleId="QuoteChar">
    <w:name w:val="Quote Char"/>
    <w:basedOn w:val="DefaultParagraphFont"/>
    <w:link w:val="Quote"/>
    <w:uiPriority w:val="29"/>
    <w:rsid w:val="00610AD2"/>
    <w:rPr>
      <w:i/>
      <w:iCs/>
      <w:color w:val="404040" w:themeColor="text1" w:themeTint="BF"/>
    </w:rPr>
  </w:style>
  <w:style w:type="paragraph" w:styleId="ListParagraph">
    <w:name w:val="List Paragraph"/>
    <w:basedOn w:val="Normal"/>
    <w:uiPriority w:val="34"/>
    <w:qFormat/>
    <w:rsid w:val="00610AD2"/>
    <w:pPr>
      <w:ind w:left="720"/>
      <w:contextualSpacing/>
    </w:pPr>
  </w:style>
  <w:style w:type="character" w:styleId="IntenseEmphasis">
    <w:name w:val="Intense Emphasis"/>
    <w:basedOn w:val="DefaultParagraphFont"/>
    <w:uiPriority w:val="21"/>
    <w:qFormat/>
    <w:rsid w:val="00610AD2"/>
    <w:rPr>
      <w:i/>
      <w:iCs/>
      <w:color w:val="0F4761" w:themeColor="accent1" w:themeShade="BF"/>
    </w:rPr>
  </w:style>
  <w:style w:type="paragraph" w:styleId="IntenseQuote">
    <w:name w:val="Intense Quote"/>
    <w:basedOn w:val="Normal"/>
    <w:next w:val="Normal"/>
    <w:link w:val="IntenseQuoteChar"/>
    <w:uiPriority w:val="30"/>
    <w:qFormat/>
    <w:rsid w:val="00610A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0AD2"/>
    <w:rPr>
      <w:i/>
      <w:iCs/>
      <w:color w:val="0F4761" w:themeColor="accent1" w:themeShade="BF"/>
    </w:rPr>
  </w:style>
  <w:style w:type="character" w:styleId="IntenseReference">
    <w:name w:val="Intense Reference"/>
    <w:basedOn w:val="DefaultParagraphFont"/>
    <w:uiPriority w:val="32"/>
    <w:qFormat/>
    <w:rsid w:val="00610AD2"/>
    <w:rPr>
      <w:b/>
      <w:bCs/>
      <w:smallCaps/>
      <w:color w:val="0F4761" w:themeColor="accent1" w:themeShade="BF"/>
      <w:spacing w:val="5"/>
    </w:rPr>
  </w:style>
  <w:style w:type="table" w:styleId="TableGrid">
    <w:name w:val="Table Grid"/>
    <w:basedOn w:val="TableNormal"/>
    <w:uiPriority w:val="39"/>
    <w:rsid w:val="00610AD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2123</Words>
  <Characters>12106</Characters>
  <Application>Microsoft Office Word</Application>
  <DocSecurity>0</DocSecurity>
  <Lines>100</Lines>
  <Paragraphs>28</Paragraphs>
  <ScaleCrop>false</ScaleCrop>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20</cp:revision>
  <cp:lastPrinted>2024-03-05T00:26:00Z</cp:lastPrinted>
  <dcterms:created xsi:type="dcterms:W3CDTF">2024-02-26T00:59:00Z</dcterms:created>
  <dcterms:modified xsi:type="dcterms:W3CDTF">2024-03-05T00:26:00Z</dcterms:modified>
</cp:coreProperties>
</file>